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A1" w:rsidRDefault="007F67A1">
      <w:pPr>
        <w:pStyle w:val="TEKSTZacznikido"/>
        <w:ind w:left="0"/>
        <w:jc w:val="right"/>
        <w:rPr>
          <w:sz w:val="20"/>
          <w:szCs w:val="20"/>
        </w:rPr>
      </w:pPr>
      <w:r>
        <w:rPr>
          <w:sz w:val="20"/>
          <w:szCs w:val="20"/>
        </w:rPr>
        <w:t xml:space="preserve">Załącznik </w:t>
      </w:r>
    </w:p>
    <w:p w:rsidR="007F67A1" w:rsidRDefault="007F67A1">
      <w:pPr>
        <w:pStyle w:val="TEKSTZacznikido"/>
        <w:ind w:left="0"/>
        <w:jc w:val="right"/>
        <w:rPr>
          <w:sz w:val="20"/>
          <w:szCs w:val="20"/>
        </w:rPr>
      </w:pPr>
      <w:r>
        <w:rPr>
          <w:sz w:val="20"/>
          <w:szCs w:val="20"/>
        </w:rPr>
        <w:t xml:space="preserve">do rozporządzenia Ministra Sprawiedliwości </w:t>
      </w:r>
    </w:p>
    <w:p w:rsidR="007F67A1" w:rsidRDefault="007F67A1">
      <w:pPr>
        <w:pStyle w:val="TEKSTZacznikido"/>
        <w:ind w:left="0"/>
        <w:jc w:val="right"/>
        <w:rPr>
          <w:sz w:val="20"/>
          <w:szCs w:val="20"/>
        </w:rPr>
      </w:pPr>
      <w:r>
        <w:rPr>
          <w:sz w:val="20"/>
          <w:szCs w:val="20"/>
        </w:rPr>
        <w:t>z dnia 20 grudnia 2022 r. (Dz. U. poz. 2791)</w:t>
      </w:r>
    </w:p>
    <w:p w:rsidR="007F67A1" w:rsidRDefault="007F67A1">
      <w:pPr>
        <w:pStyle w:val="OZNZACZNIKAwskazanienrzacznika"/>
        <w:jc w:val="center"/>
      </w:pPr>
      <w:r>
        <w:t>WZÓR</w:t>
      </w:r>
    </w:p>
    <w:tbl>
      <w:tblPr>
        <w:tblW w:w="107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7F67A1">
        <w:trPr>
          <w:trHeight w:val="708"/>
        </w:trPr>
        <w:tc>
          <w:tcPr>
            <w:tcW w:w="10770" w:type="dxa"/>
            <w:gridSpan w:val="18"/>
            <w:tcBorders>
              <w:bottom w:val="nil"/>
            </w:tcBorders>
            <w:shd w:val="clear" w:color="auto" w:fill="808080"/>
            <w:vAlign w:val="center"/>
          </w:tcPr>
          <w:p w:rsidR="007F67A1" w:rsidRDefault="007F67A1">
            <w:pPr>
              <w:jc w:val="center"/>
              <w:rPr>
                <w:rFonts w:cs="Times New Roman"/>
                <w:b/>
                <w:bCs/>
                <w:sz w:val="36"/>
                <w:szCs w:val="36"/>
              </w:rPr>
            </w:pPr>
          </w:p>
          <w:p w:rsidR="007F67A1" w:rsidRDefault="007F67A1">
            <w:pPr>
              <w:jc w:val="center"/>
              <w:rPr>
                <w:rFonts w:cs="Times New Roman"/>
                <w:b/>
                <w:bCs/>
                <w:sz w:val="36"/>
                <w:szCs w:val="36"/>
              </w:rPr>
            </w:pPr>
            <w:r>
              <w:rPr>
                <w:noProof/>
              </w:rPr>
              <w:pict>
                <v:shapetype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edited:f" wrapcoords="-139 0 -139 21600 21739 21600 21739 0 -139 0">
                  <v:textbox>
                    <w:txbxContent>
                      <w:p w:rsidR="007F67A1" w:rsidRDefault="007F67A1">
                        <w:pPr>
                          <w:rPr>
                            <w:rFonts w:cs="Times New Roman"/>
                          </w:rPr>
                        </w:pPr>
                        <w:r>
                          <w:rPr>
                            <w:rFonts w:cs="Times New Roman"/>
                          </w:rPr>
                          <w:t xml:space="preserve">za rok </w:t>
                        </w:r>
                      </w:p>
                      <w:p w:rsidR="007F67A1" w:rsidRDefault="007F67A1">
                        <w:pPr>
                          <w:rPr>
                            <w:rFonts w:cs="Times New Roman"/>
                          </w:rPr>
                        </w:pPr>
                      </w:p>
                      <w:p w:rsidR="007F67A1" w:rsidRDefault="007F67A1">
                        <w:pPr>
                          <w:rPr>
                            <w:rFonts w:cs="Times New Roman"/>
                          </w:rPr>
                        </w:pPr>
                      </w:p>
                    </w:txbxContent>
                  </v:textbox>
                  <w10:wrap type="tight"/>
                </v:shape>
              </w:pict>
            </w:r>
            <w:r>
              <w:rPr>
                <w:rFonts w:cs="Times New Roman"/>
                <w:b/>
                <w:bCs/>
                <w:sz w:val="36"/>
                <w:szCs w:val="36"/>
              </w:rPr>
              <w:t>Sprawozdanie z działalności fundacji 2023</w:t>
            </w:r>
          </w:p>
          <w:p w:rsidR="007F67A1" w:rsidRDefault="007F67A1">
            <w:pPr>
              <w:jc w:val="center"/>
              <w:rPr>
                <w:rFonts w:cs="Times New Roman"/>
                <w:b/>
                <w:bCs/>
                <w:sz w:val="36"/>
                <w:szCs w:val="36"/>
              </w:rPr>
            </w:pPr>
          </w:p>
          <w:p w:rsidR="007F67A1" w:rsidRDefault="007F67A1">
            <w:pPr>
              <w:jc w:val="center"/>
              <w:rPr>
                <w:rFonts w:cs="Times New Roman"/>
                <w:b/>
                <w:bCs/>
                <w:sz w:val="36"/>
                <w:szCs w:val="36"/>
              </w:rPr>
            </w:pPr>
          </w:p>
        </w:tc>
      </w:tr>
      <w:tr w:rsidR="007F67A1">
        <w:trPr>
          <w:trHeight w:val="853"/>
        </w:trPr>
        <w:tc>
          <w:tcPr>
            <w:tcW w:w="10770" w:type="dxa"/>
            <w:gridSpan w:val="18"/>
            <w:tcBorders>
              <w:top w:val="nil"/>
            </w:tcBorders>
            <w:shd w:val="clear" w:color="auto" w:fill="D9D9D9"/>
            <w:vAlign w:val="center"/>
          </w:tcPr>
          <w:p w:rsidR="007F67A1" w:rsidRDefault="007F67A1">
            <w:pPr>
              <w:rPr>
                <w:rFonts w:cs="Times New Roman"/>
              </w:rPr>
            </w:pPr>
          </w:p>
          <w:p w:rsidR="007F67A1" w:rsidRDefault="007F67A1">
            <w:pPr>
              <w:pStyle w:val="BodyText"/>
              <w:spacing w:line="276" w:lineRule="auto"/>
              <w:rPr>
                <w:rFonts w:ascii="Arial" w:hAnsi="Arial" w:cs="Arial"/>
                <w:sz w:val="16"/>
                <w:szCs w:val="16"/>
              </w:rPr>
            </w:pPr>
            <w:r>
              <w:rPr>
                <w:rFonts w:ascii="Arial" w:hAnsi="Arial" w:cs="Arial"/>
                <w:sz w:val="16"/>
                <w:szCs w:val="16"/>
              </w:rPr>
              <w:t xml:space="preserve">Podstawa prawna: </w:t>
            </w:r>
          </w:p>
          <w:p w:rsidR="007F67A1" w:rsidRDefault="007F67A1">
            <w:pPr>
              <w:pStyle w:val="BodyText"/>
              <w:spacing w:line="276" w:lineRule="auto"/>
              <w:rPr>
                <w:rFonts w:ascii="Arial" w:hAnsi="Arial" w:cs="Arial"/>
                <w:sz w:val="16"/>
                <w:szCs w:val="16"/>
              </w:rPr>
            </w:pPr>
            <w:r>
              <w:rPr>
                <w:rFonts w:ascii="Arial" w:hAnsi="Arial" w:cs="Arial"/>
                <w:i/>
                <w:iCs/>
                <w:sz w:val="16"/>
                <w:szCs w:val="16"/>
              </w:rPr>
              <w:t>Ustawa z dnia 6 kwietnia 1984 r. o fundacjach</w:t>
            </w:r>
            <w:r>
              <w:rPr>
                <w:rFonts w:ascii="Arial" w:hAnsi="Arial" w:cs="Arial"/>
                <w:sz w:val="16"/>
                <w:szCs w:val="16"/>
              </w:rPr>
              <w:t xml:space="preserve"> (Dz.U. 2020 r. poz. 2167 oraz z 2022 r. poz. 2185)</w:t>
            </w:r>
          </w:p>
        </w:tc>
      </w:tr>
      <w:tr w:rsidR="007F67A1">
        <w:trPr>
          <w:trHeight w:val="1120"/>
        </w:trPr>
        <w:tc>
          <w:tcPr>
            <w:tcW w:w="10770" w:type="dxa"/>
            <w:gridSpan w:val="18"/>
          </w:tcPr>
          <w:p w:rsidR="007F67A1" w:rsidRDefault="007F67A1">
            <w:pPr>
              <w:pStyle w:val="OBJANIENIA"/>
              <w:numPr>
                <w:ilvl w:val="0"/>
                <w:numId w:val="1"/>
              </w:numPr>
              <w:spacing w:before="120" w:line="216" w:lineRule="auto"/>
              <w:ind w:left="357" w:hanging="357"/>
              <w:rPr>
                <w:rFonts w:ascii="Calibri" w:hAnsi="Calibri" w:cs="Calibri"/>
                <w:sz w:val="20"/>
                <w:szCs w:val="20"/>
              </w:rPr>
            </w:pPr>
            <w:r>
              <w:rPr>
                <w:rFonts w:ascii="Calibri" w:hAnsi="Calibri" w:cs="Calibri"/>
                <w:sz w:val="20"/>
                <w:szCs w:val="20"/>
              </w:rPr>
              <w:t>Sprawozdawca wypełnia tylko przeznaczone dla niego białe pola;</w:t>
            </w:r>
          </w:p>
          <w:p w:rsidR="007F67A1" w:rsidRDefault="007F67A1">
            <w:pPr>
              <w:pStyle w:val="OBJANIENIA"/>
              <w:numPr>
                <w:ilvl w:val="0"/>
                <w:numId w:val="1"/>
              </w:numPr>
              <w:spacing w:before="120" w:line="216" w:lineRule="auto"/>
              <w:ind w:left="357" w:hanging="357"/>
              <w:rPr>
                <w:rFonts w:ascii="Calibri" w:hAnsi="Calibri" w:cs="Calibri"/>
                <w:sz w:val="20"/>
                <w:szCs w:val="20"/>
              </w:rPr>
            </w:pPr>
            <w:r>
              <w:rPr>
                <w:rFonts w:ascii="Calibri" w:hAnsi="Calibri" w:cs="Calibri"/>
                <w:sz w:val="20"/>
                <w:szCs w:val="20"/>
              </w:rPr>
              <w:t>We wszystkich polach, w których nie będą wpisane odpowiednie informacje, należy wstawić pojedynczy znak myślnika</w:t>
            </w:r>
            <w:r>
              <w:rPr>
                <w:rFonts w:ascii="Calibri" w:hAnsi="Calibri" w:cs="Calibri"/>
                <w:b/>
                <w:bCs/>
                <w:sz w:val="20"/>
                <w:szCs w:val="20"/>
              </w:rPr>
              <w:t xml:space="preserve"> (</w:t>
            </w:r>
            <w:r>
              <w:rPr>
                <w:rFonts w:ascii="Calibri" w:hAnsi="Calibri" w:cs="Calibri"/>
                <w:b/>
                <w:bCs/>
                <w:sz w:val="20"/>
                <w:szCs w:val="20"/>
              </w:rPr>
              <w:softHyphen/>
            </w:r>
            <w:r>
              <w:rPr>
                <w:rFonts w:ascii="Calibri" w:hAnsi="Calibri" w:cs="Calibri"/>
                <w:b/>
                <w:bCs/>
                <w:sz w:val="20"/>
                <w:szCs w:val="20"/>
              </w:rPr>
              <w:softHyphen/>
              <w:t>–)</w:t>
            </w:r>
            <w:r>
              <w:rPr>
                <w:rFonts w:ascii="Calibri" w:hAnsi="Calibri" w:cs="Calibri"/>
                <w:sz w:val="20"/>
                <w:szCs w:val="20"/>
              </w:rPr>
              <w:t>;</w:t>
            </w:r>
          </w:p>
          <w:p w:rsidR="007F67A1" w:rsidRDefault="007F67A1">
            <w:pPr>
              <w:pStyle w:val="OBJANIENIA"/>
              <w:numPr>
                <w:ilvl w:val="0"/>
                <w:numId w:val="1"/>
              </w:numPr>
              <w:spacing w:before="120" w:line="216" w:lineRule="auto"/>
              <w:ind w:left="357" w:hanging="357"/>
              <w:rPr>
                <w:rFonts w:ascii="Calibri" w:hAnsi="Calibri" w:cs="Calibri"/>
                <w:sz w:val="20"/>
                <w:szCs w:val="20"/>
              </w:rPr>
            </w:pPr>
            <w:r>
              <w:rPr>
                <w:rFonts w:ascii="Calibri" w:hAnsi="Calibri" w:cs="Calibri"/>
                <w:sz w:val="20"/>
                <w:szCs w:val="20"/>
              </w:rPr>
              <w:t>Pola wyboru należy uzupełnić przez wstawienie pojedynczego znaku X.</w:t>
            </w:r>
          </w:p>
          <w:p w:rsidR="007F67A1" w:rsidRDefault="007F67A1">
            <w:pPr>
              <w:pStyle w:val="OBJANIENIA"/>
              <w:spacing w:before="120" w:line="216" w:lineRule="auto"/>
              <w:ind w:left="0" w:firstLine="0"/>
              <w:rPr>
                <w:rFonts w:ascii="Calibri" w:hAnsi="Calibri" w:cs="Calibri"/>
                <w:sz w:val="20"/>
                <w:szCs w:val="20"/>
              </w:rPr>
            </w:pPr>
          </w:p>
        </w:tc>
      </w:tr>
      <w:tr w:rsidR="007F67A1">
        <w:trPr>
          <w:trHeight w:val="1120"/>
        </w:trPr>
        <w:tc>
          <w:tcPr>
            <w:tcW w:w="10770" w:type="dxa"/>
            <w:gridSpan w:val="18"/>
          </w:tcPr>
          <w:p w:rsidR="007F67A1" w:rsidRDefault="007F67A1">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rsidR="007F67A1" w:rsidRDefault="007F67A1">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Ministerstwo Kultury i Dziedzictwa Narodowego</w:t>
            </w:r>
          </w:p>
        </w:tc>
      </w:tr>
      <w:tr w:rsidR="007F67A1">
        <w:trPr>
          <w:trHeight w:val="400"/>
        </w:trPr>
        <w:tc>
          <w:tcPr>
            <w:tcW w:w="10770" w:type="dxa"/>
            <w:gridSpan w:val="18"/>
            <w:shd w:val="clear" w:color="auto" w:fill="BFBFBF"/>
            <w:vAlign w:val="center"/>
          </w:tcPr>
          <w:p w:rsidR="007F67A1" w:rsidRDefault="007F67A1">
            <w:pPr>
              <w:pStyle w:val="ListParagraph"/>
              <w:numPr>
                <w:ilvl w:val="0"/>
                <w:numId w:val="2"/>
              </w:numPr>
              <w:ind w:left="181" w:hanging="181"/>
              <w:rPr>
                <w:b/>
                <w:bCs/>
              </w:rPr>
            </w:pPr>
            <w:r>
              <w:rPr>
                <w:b/>
                <w:bCs/>
              </w:rPr>
              <w:t>Dane fundacji</w:t>
            </w:r>
          </w:p>
        </w:tc>
      </w:tr>
      <w:tr w:rsidR="007F67A1">
        <w:trPr>
          <w:trHeight w:val="419"/>
        </w:trPr>
        <w:tc>
          <w:tcPr>
            <w:tcW w:w="1864" w:type="dxa"/>
            <w:gridSpan w:val="2"/>
            <w:shd w:val="clear" w:color="auto" w:fill="D9D9D9"/>
            <w:vAlign w:val="center"/>
          </w:tcPr>
          <w:p w:rsidR="007F67A1" w:rsidRDefault="007F67A1">
            <w:pPr>
              <w:rPr>
                <w:rFonts w:cs="Times New Roman"/>
              </w:rPr>
            </w:pPr>
            <w:r>
              <w:rPr>
                <w:rFonts w:cs="Times New Roman"/>
                <w:sz w:val="22"/>
                <w:szCs w:val="22"/>
              </w:rPr>
              <w:t>1. Nazwa fundacji</w:t>
            </w:r>
          </w:p>
        </w:tc>
        <w:tc>
          <w:tcPr>
            <w:tcW w:w="8906" w:type="dxa"/>
            <w:gridSpan w:val="16"/>
          </w:tcPr>
          <w:p w:rsidR="007F67A1" w:rsidRDefault="007F67A1">
            <w:pPr>
              <w:rPr>
                <w:rFonts w:cs="Times New Roman"/>
                <w:b/>
                <w:bCs/>
              </w:rPr>
            </w:pPr>
            <w:r>
              <w:rPr>
                <w:rFonts w:ascii="Verdana" w:hAnsi="Verdana" w:cs="Verdana"/>
                <w:sz w:val="20"/>
                <w:szCs w:val="20"/>
              </w:rPr>
              <w:t>Fundacja Rogaty Budda</w:t>
            </w:r>
          </w:p>
        </w:tc>
      </w:tr>
      <w:tr w:rsidR="007F67A1">
        <w:trPr>
          <w:cantSplit/>
          <w:trHeight w:val="925"/>
        </w:trPr>
        <w:tc>
          <w:tcPr>
            <w:tcW w:w="1864" w:type="dxa"/>
            <w:gridSpan w:val="2"/>
            <w:vMerge w:val="restart"/>
            <w:shd w:val="clear" w:color="auto" w:fill="D9D9D9"/>
            <w:vAlign w:val="center"/>
          </w:tcPr>
          <w:p w:rsidR="007F67A1" w:rsidRDefault="007F67A1">
            <w:pPr>
              <w:rPr>
                <w:rFonts w:cs="Times New Roman"/>
              </w:rPr>
            </w:pPr>
            <w:r>
              <w:rPr>
                <w:rFonts w:cs="Times New Roman"/>
                <w:sz w:val="22"/>
                <w:szCs w:val="22"/>
              </w:rPr>
              <w:t>2. Adres siedziby i dane kontaktowe</w:t>
            </w:r>
          </w:p>
        </w:tc>
        <w:tc>
          <w:tcPr>
            <w:tcW w:w="2670" w:type="dxa"/>
            <w:gridSpan w:val="3"/>
          </w:tcPr>
          <w:p w:rsidR="007F67A1" w:rsidRDefault="007F67A1">
            <w:pPr>
              <w:rPr>
                <w:rFonts w:cs="Times New Roman"/>
                <w:sz w:val="16"/>
                <w:szCs w:val="16"/>
              </w:rPr>
            </w:pPr>
            <w:r>
              <w:rPr>
                <w:rFonts w:cs="Times New Roman"/>
                <w:sz w:val="16"/>
                <w:szCs w:val="16"/>
              </w:rPr>
              <w:t>1. Kraj:</w:t>
            </w:r>
          </w:p>
          <w:p w:rsidR="007F67A1" w:rsidRDefault="007F67A1">
            <w:pPr>
              <w:rPr>
                <w:rFonts w:cs="Times New Roman"/>
              </w:rPr>
            </w:pPr>
            <w:r>
              <w:rPr>
                <w:rFonts w:cs="Times New Roman"/>
              </w:rPr>
              <w:t>Polska</w:t>
            </w:r>
          </w:p>
        </w:tc>
        <w:tc>
          <w:tcPr>
            <w:tcW w:w="2621" w:type="dxa"/>
            <w:gridSpan w:val="6"/>
          </w:tcPr>
          <w:p w:rsidR="007F67A1" w:rsidRDefault="007F67A1">
            <w:pPr>
              <w:rPr>
                <w:rFonts w:cs="Times New Roman"/>
                <w:sz w:val="16"/>
                <w:szCs w:val="16"/>
              </w:rPr>
            </w:pPr>
            <w:r>
              <w:rPr>
                <w:rFonts w:cs="Times New Roman"/>
                <w:sz w:val="16"/>
                <w:szCs w:val="16"/>
              </w:rPr>
              <w:t>2. Województwo:</w:t>
            </w:r>
          </w:p>
          <w:p w:rsidR="007F67A1" w:rsidRDefault="007F67A1">
            <w:pPr>
              <w:rPr>
                <w:rFonts w:cs="Times New Roman"/>
              </w:rPr>
            </w:pPr>
            <w:r>
              <w:rPr>
                <w:rFonts w:cs="Times New Roman"/>
              </w:rPr>
              <w:t>Opolskie</w:t>
            </w:r>
          </w:p>
        </w:tc>
        <w:tc>
          <w:tcPr>
            <w:tcW w:w="3615" w:type="dxa"/>
            <w:gridSpan w:val="7"/>
          </w:tcPr>
          <w:p w:rsidR="007F67A1" w:rsidRDefault="007F67A1">
            <w:pPr>
              <w:rPr>
                <w:rFonts w:cs="Times New Roman"/>
                <w:sz w:val="16"/>
                <w:szCs w:val="16"/>
              </w:rPr>
            </w:pPr>
            <w:r>
              <w:rPr>
                <w:rFonts w:cs="Times New Roman"/>
                <w:sz w:val="16"/>
                <w:szCs w:val="16"/>
              </w:rPr>
              <w:t>3. Powiat:</w:t>
            </w:r>
          </w:p>
          <w:p w:rsidR="007F67A1" w:rsidRDefault="007F67A1">
            <w:pPr>
              <w:rPr>
                <w:rFonts w:cs="Times New Roman"/>
              </w:rPr>
            </w:pPr>
            <w:r>
              <w:rPr>
                <w:rFonts w:cs="Times New Roman"/>
              </w:rPr>
              <w:t>Opole</w:t>
            </w:r>
          </w:p>
        </w:tc>
      </w:tr>
      <w:tr w:rsidR="007F67A1">
        <w:trPr>
          <w:cantSplit/>
          <w:trHeight w:val="921"/>
        </w:trPr>
        <w:tc>
          <w:tcPr>
            <w:tcW w:w="1864" w:type="dxa"/>
            <w:gridSpan w:val="2"/>
            <w:vMerge/>
            <w:vAlign w:val="center"/>
          </w:tcPr>
          <w:p w:rsidR="007F67A1" w:rsidRDefault="007F67A1">
            <w:pPr>
              <w:rPr>
                <w:rFonts w:cs="Times New Roman"/>
              </w:rPr>
            </w:pPr>
          </w:p>
        </w:tc>
        <w:tc>
          <w:tcPr>
            <w:tcW w:w="2670" w:type="dxa"/>
            <w:gridSpan w:val="3"/>
          </w:tcPr>
          <w:p w:rsidR="007F67A1" w:rsidRDefault="007F67A1">
            <w:pPr>
              <w:rPr>
                <w:rFonts w:cs="Times New Roman"/>
                <w:sz w:val="16"/>
                <w:szCs w:val="16"/>
              </w:rPr>
            </w:pPr>
            <w:r>
              <w:rPr>
                <w:rFonts w:cs="Times New Roman"/>
                <w:sz w:val="16"/>
                <w:szCs w:val="16"/>
              </w:rPr>
              <w:t>4. Gmina:</w:t>
            </w:r>
          </w:p>
          <w:p w:rsidR="007F67A1" w:rsidRDefault="007F67A1">
            <w:pPr>
              <w:rPr>
                <w:rFonts w:cs="Times New Roman"/>
              </w:rPr>
            </w:pPr>
            <w:r>
              <w:rPr>
                <w:rFonts w:cs="Times New Roman"/>
              </w:rPr>
              <w:t>Opole</w:t>
            </w:r>
          </w:p>
        </w:tc>
        <w:tc>
          <w:tcPr>
            <w:tcW w:w="2621" w:type="dxa"/>
            <w:gridSpan w:val="6"/>
          </w:tcPr>
          <w:p w:rsidR="007F67A1" w:rsidRDefault="007F67A1">
            <w:pPr>
              <w:rPr>
                <w:rFonts w:cs="Times New Roman"/>
                <w:sz w:val="16"/>
                <w:szCs w:val="16"/>
              </w:rPr>
            </w:pPr>
            <w:r>
              <w:rPr>
                <w:rFonts w:cs="Times New Roman"/>
                <w:sz w:val="16"/>
                <w:szCs w:val="16"/>
              </w:rPr>
              <w:t>5. Ulica:</w:t>
            </w:r>
          </w:p>
          <w:p w:rsidR="007F67A1" w:rsidRDefault="007F67A1">
            <w:pPr>
              <w:rPr>
                <w:rFonts w:cs="Times New Roman"/>
              </w:rPr>
            </w:pPr>
            <w:r>
              <w:rPr>
                <w:rFonts w:cs="Times New Roman"/>
              </w:rPr>
              <w:t>Roweckiego</w:t>
            </w:r>
          </w:p>
        </w:tc>
        <w:tc>
          <w:tcPr>
            <w:tcW w:w="3615" w:type="dxa"/>
            <w:gridSpan w:val="7"/>
          </w:tcPr>
          <w:p w:rsidR="007F67A1" w:rsidRDefault="007F67A1">
            <w:pPr>
              <w:rPr>
                <w:rFonts w:cs="Times New Roman"/>
                <w:sz w:val="16"/>
                <w:szCs w:val="16"/>
              </w:rPr>
            </w:pPr>
            <w:r>
              <w:rPr>
                <w:rFonts w:cs="Times New Roman"/>
                <w:sz w:val="16"/>
                <w:szCs w:val="16"/>
              </w:rPr>
              <w:t>6. Nr domu:</w:t>
            </w:r>
          </w:p>
          <w:p w:rsidR="007F67A1" w:rsidRDefault="007F67A1">
            <w:pPr>
              <w:rPr>
                <w:rFonts w:cs="Times New Roman"/>
              </w:rPr>
            </w:pPr>
            <w:r>
              <w:rPr>
                <w:rFonts w:cs="Times New Roman"/>
              </w:rPr>
              <w:t>10g</w:t>
            </w:r>
          </w:p>
        </w:tc>
      </w:tr>
      <w:tr w:rsidR="007F67A1">
        <w:trPr>
          <w:cantSplit/>
          <w:trHeight w:val="930"/>
        </w:trPr>
        <w:tc>
          <w:tcPr>
            <w:tcW w:w="1864" w:type="dxa"/>
            <w:gridSpan w:val="2"/>
            <w:vMerge/>
            <w:vAlign w:val="center"/>
          </w:tcPr>
          <w:p w:rsidR="007F67A1" w:rsidRDefault="007F67A1">
            <w:pPr>
              <w:rPr>
                <w:rFonts w:cs="Times New Roman"/>
              </w:rPr>
            </w:pPr>
          </w:p>
        </w:tc>
        <w:tc>
          <w:tcPr>
            <w:tcW w:w="2670" w:type="dxa"/>
            <w:gridSpan w:val="3"/>
          </w:tcPr>
          <w:p w:rsidR="007F67A1" w:rsidRDefault="007F67A1">
            <w:pPr>
              <w:rPr>
                <w:rFonts w:cs="Times New Roman"/>
                <w:sz w:val="16"/>
                <w:szCs w:val="16"/>
              </w:rPr>
            </w:pPr>
            <w:r>
              <w:rPr>
                <w:rFonts w:cs="Times New Roman"/>
                <w:sz w:val="16"/>
                <w:szCs w:val="16"/>
              </w:rPr>
              <w:t>7. Nr lokalu:</w:t>
            </w:r>
          </w:p>
          <w:p w:rsidR="007F67A1" w:rsidRDefault="007F67A1">
            <w:pPr>
              <w:rPr>
                <w:rFonts w:cs="Times New Roman"/>
              </w:rPr>
            </w:pPr>
            <w:r>
              <w:rPr>
                <w:rFonts w:cs="Times New Roman"/>
              </w:rPr>
              <w:t>14</w:t>
            </w:r>
          </w:p>
        </w:tc>
        <w:tc>
          <w:tcPr>
            <w:tcW w:w="2621" w:type="dxa"/>
            <w:gridSpan w:val="6"/>
          </w:tcPr>
          <w:p w:rsidR="007F67A1" w:rsidRDefault="007F67A1">
            <w:pPr>
              <w:rPr>
                <w:rFonts w:cs="Times New Roman"/>
                <w:sz w:val="16"/>
                <w:szCs w:val="16"/>
              </w:rPr>
            </w:pPr>
            <w:r>
              <w:rPr>
                <w:rFonts w:cs="Times New Roman"/>
                <w:sz w:val="16"/>
                <w:szCs w:val="16"/>
              </w:rPr>
              <w:t>8. Miejscowość:</w:t>
            </w:r>
          </w:p>
          <w:p w:rsidR="007F67A1" w:rsidRDefault="007F67A1">
            <w:pPr>
              <w:rPr>
                <w:rFonts w:cs="Times New Roman"/>
              </w:rPr>
            </w:pPr>
            <w:r>
              <w:rPr>
                <w:rFonts w:cs="Times New Roman"/>
              </w:rPr>
              <w:t>Opole</w:t>
            </w:r>
          </w:p>
        </w:tc>
        <w:tc>
          <w:tcPr>
            <w:tcW w:w="3615" w:type="dxa"/>
            <w:gridSpan w:val="7"/>
          </w:tcPr>
          <w:p w:rsidR="007F67A1" w:rsidRDefault="007F67A1">
            <w:pPr>
              <w:rPr>
                <w:rFonts w:cs="Times New Roman"/>
                <w:sz w:val="16"/>
                <w:szCs w:val="16"/>
              </w:rPr>
            </w:pPr>
            <w:r>
              <w:rPr>
                <w:rFonts w:cs="Times New Roman"/>
                <w:sz w:val="16"/>
                <w:szCs w:val="16"/>
              </w:rPr>
              <w:t>9. Kod pocztowy:</w:t>
            </w:r>
          </w:p>
          <w:p w:rsidR="007F67A1" w:rsidRDefault="007F67A1">
            <w:pPr>
              <w:rPr>
                <w:rFonts w:cs="Times New Roman"/>
              </w:rPr>
            </w:pPr>
            <w:r>
              <w:rPr>
                <w:rFonts w:cs="Times New Roman"/>
              </w:rPr>
              <w:t>45-268</w:t>
            </w:r>
          </w:p>
        </w:tc>
      </w:tr>
      <w:tr w:rsidR="007F67A1">
        <w:trPr>
          <w:cantSplit/>
          <w:trHeight w:val="951"/>
        </w:trPr>
        <w:tc>
          <w:tcPr>
            <w:tcW w:w="1864" w:type="dxa"/>
            <w:gridSpan w:val="2"/>
            <w:vMerge/>
            <w:vAlign w:val="center"/>
          </w:tcPr>
          <w:p w:rsidR="007F67A1" w:rsidRDefault="007F67A1">
            <w:pPr>
              <w:rPr>
                <w:rFonts w:cs="Times New Roman"/>
              </w:rPr>
            </w:pPr>
          </w:p>
        </w:tc>
        <w:tc>
          <w:tcPr>
            <w:tcW w:w="2670" w:type="dxa"/>
            <w:gridSpan w:val="3"/>
          </w:tcPr>
          <w:p w:rsidR="007F67A1" w:rsidRDefault="007F67A1">
            <w:pPr>
              <w:rPr>
                <w:rFonts w:cs="Times New Roman"/>
                <w:sz w:val="16"/>
                <w:szCs w:val="16"/>
              </w:rPr>
            </w:pPr>
            <w:r>
              <w:rPr>
                <w:rFonts w:cs="Times New Roman"/>
                <w:sz w:val="16"/>
                <w:szCs w:val="16"/>
              </w:rPr>
              <w:t>10. Nr telefonu (fakultatywne):</w:t>
            </w:r>
          </w:p>
          <w:p w:rsidR="007F67A1" w:rsidRDefault="007F67A1">
            <w:pPr>
              <w:rPr>
                <w:rFonts w:cs="Times New Roman"/>
              </w:rPr>
            </w:pPr>
            <w:r>
              <w:rPr>
                <w:rFonts w:cs="Times New Roman"/>
              </w:rPr>
              <w:t>507079833</w:t>
            </w:r>
          </w:p>
        </w:tc>
        <w:tc>
          <w:tcPr>
            <w:tcW w:w="2621" w:type="dxa"/>
            <w:gridSpan w:val="6"/>
          </w:tcPr>
          <w:p w:rsidR="007F67A1" w:rsidRDefault="007F67A1">
            <w:pPr>
              <w:rPr>
                <w:rFonts w:cs="Times New Roman"/>
                <w:sz w:val="16"/>
                <w:szCs w:val="16"/>
              </w:rPr>
            </w:pPr>
            <w:r>
              <w:rPr>
                <w:rFonts w:cs="Times New Roman"/>
                <w:sz w:val="16"/>
                <w:szCs w:val="16"/>
              </w:rPr>
              <w:t>11. Adres poczty elektronicznej:</w:t>
            </w:r>
          </w:p>
          <w:p w:rsidR="007F67A1" w:rsidRDefault="007F67A1">
            <w:pPr>
              <w:rPr>
                <w:rFonts w:cs="Times New Roman"/>
              </w:rPr>
            </w:pPr>
            <w:r>
              <w:rPr>
                <w:rFonts w:cs="Times New Roman"/>
              </w:rPr>
              <w:t>info@rogaty-budda.pl</w:t>
            </w:r>
          </w:p>
        </w:tc>
        <w:tc>
          <w:tcPr>
            <w:tcW w:w="3615" w:type="dxa"/>
            <w:gridSpan w:val="7"/>
          </w:tcPr>
          <w:p w:rsidR="007F67A1" w:rsidRDefault="007F67A1">
            <w:pPr>
              <w:rPr>
                <w:rFonts w:cs="Times New Roman"/>
                <w:sz w:val="16"/>
                <w:szCs w:val="16"/>
              </w:rPr>
            </w:pPr>
            <w:r>
              <w:rPr>
                <w:rFonts w:cs="Times New Roman"/>
                <w:sz w:val="16"/>
                <w:szCs w:val="16"/>
              </w:rPr>
              <w:t>12. Nr faksu (fakultatywne):</w:t>
            </w:r>
          </w:p>
          <w:p w:rsidR="007F67A1" w:rsidRDefault="007F67A1">
            <w:pPr>
              <w:rPr>
                <w:rFonts w:cs="Times New Roman"/>
              </w:rPr>
            </w:pPr>
            <w:r>
              <w:rPr>
                <w:rFonts w:cs="Times New Roman"/>
              </w:rPr>
              <w:t>brak</w:t>
            </w:r>
          </w:p>
        </w:tc>
      </w:tr>
      <w:tr w:rsidR="007F67A1">
        <w:trPr>
          <w:trHeight w:val="712"/>
        </w:trPr>
        <w:tc>
          <w:tcPr>
            <w:tcW w:w="10770" w:type="dxa"/>
            <w:gridSpan w:val="18"/>
          </w:tcPr>
          <w:p w:rsidR="007F67A1" w:rsidRDefault="007F67A1">
            <w:pPr>
              <w:rPr>
                <w:rFonts w:cs="Times New Roman"/>
              </w:rPr>
            </w:pPr>
            <w:r>
              <w:rPr>
                <w:rFonts w:cs="Times New Roman"/>
              </w:rPr>
              <w:t>13. Adres do korespondencji (jeżeli jest inny niż adres siedziby):</w:t>
            </w:r>
          </w:p>
          <w:p w:rsidR="007F67A1" w:rsidRDefault="007F67A1">
            <w:pPr>
              <w:rPr>
                <w:rFonts w:cs="Times New Roman"/>
              </w:rPr>
            </w:pPr>
          </w:p>
          <w:p w:rsidR="007F67A1" w:rsidRDefault="007F67A1">
            <w:pPr>
              <w:pStyle w:val="FootnoteText"/>
              <w:rPr>
                <w:rFonts w:ascii="Times New Roman" w:hAnsi="Times New Roman" w:cs="Times New Roman"/>
              </w:rPr>
            </w:pPr>
            <w:r>
              <w:rPr>
                <w:rFonts w:ascii="Times New Roman" w:hAnsi="Times New Roman" w:cs="Times New Roman"/>
              </w:rPr>
              <w:t>Jarosław Wierny, Sierakowice Lewe 157A, 96-100 Skierniewice</w:t>
            </w:r>
          </w:p>
          <w:p w:rsidR="007F67A1" w:rsidRDefault="007F67A1">
            <w:pPr>
              <w:rPr>
                <w:rFonts w:cs="Times New Roman"/>
              </w:rPr>
            </w:pPr>
          </w:p>
          <w:p w:rsidR="007F67A1" w:rsidRDefault="007F67A1">
            <w:pPr>
              <w:rPr>
                <w:rFonts w:cs="Times New Roman"/>
              </w:rPr>
            </w:pPr>
          </w:p>
        </w:tc>
      </w:tr>
      <w:tr w:rsidR="007F67A1">
        <w:trPr>
          <w:trHeight w:val="864"/>
        </w:trPr>
        <w:tc>
          <w:tcPr>
            <w:tcW w:w="10770" w:type="dxa"/>
            <w:gridSpan w:val="18"/>
          </w:tcPr>
          <w:p w:rsidR="007F67A1" w:rsidRDefault="007F67A1">
            <w:pPr>
              <w:rPr>
                <w:rFonts w:cs="Times New Roman"/>
              </w:rPr>
            </w:pPr>
            <w:r>
              <w:rPr>
                <w:rFonts w:cs="Times New Roman"/>
              </w:rPr>
              <w:t>14. Adres strony internetowej (jeżeli fundacja posiada stronę www)</w:t>
            </w:r>
          </w:p>
          <w:p w:rsidR="007F67A1" w:rsidRDefault="007F67A1">
            <w:pPr>
              <w:rPr>
                <w:rFonts w:cs="Times New Roman"/>
              </w:rPr>
            </w:pPr>
            <w:r>
              <w:rPr>
                <w:rFonts w:cs="Times New Roman"/>
              </w:rPr>
              <w:t>www.rogaty-budda.pl</w:t>
            </w:r>
          </w:p>
        </w:tc>
      </w:tr>
      <w:tr w:rsidR="007F67A1">
        <w:trPr>
          <w:trHeight w:val="1119"/>
        </w:trPr>
        <w:tc>
          <w:tcPr>
            <w:tcW w:w="1842" w:type="dxa"/>
            <w:shd w:val="clear" w:color="auto" w:fill="D9D9D9"/>
            <w:vAlign w:val="center"/>
          </w:tcPr>
          <w:p w:rsidR="007F67A1" w:rsidRDefault="007F67A1">
            <w:pPr>
              <w:rPr>
                <w:rFonts w:cs="Times New Roman"/>
              </w:rPr>
            </w:pPr>
            <w:r>
              <w:rPr>
                <w:rFonts w:cs="Times New Roman"/>
                <w:sz w:val="22"/>
                <w:szCs w:val="22"/>
              </w:rPr>
              <w:t>3. Nr REGON:</w:t>
            </w:r>
          </w:p>
        </w:tc>
        <w:tc>
          <w:tcPr>
            <w:tcW w:w="1700" w:type="dxa"/>
            <w:gridSpan w:val="2"/>
          </w:tcPr>
          <w:p w:rsidR="007F67A1" w:rsidRDefault="007F67A1">
            <w:pPr>
              <w:rPr>
                <w:rFonts w:cs="Times New Roman"/>
              </w:rPr>
            </w:pPr>
            <w:r>
              <w:rPr>
                <w:rFonts w:ascii="Verdana" w:hAnsi="Verdana" w:cs="Verdana"/>
                <w:sz w:val="20"/>
                <w:szCs w:val="20"/>
                <w:lang w:val="de-DE"/>
              </w:rPr>
              <w:t>361179150</w:t>
            </w:r>
          </w:p>
        </w:tc>
        <w:tc>
          <w:tcPr>
            <w:tcW w:w="992" w:type="dxa"/>
            <w:gridSpan w:val="2"/>
            <w:shd w:val="clear" w:color="auto" w:fill="D9D9D9"/>
            <w:vAlign w:val="center"/>
          </w:tcPr>
          <w:p w:rsidR="007F67A1" w:rsidRDefault="007F67A1">
            <w:pPr>
              <w:rPr>
                <w:rFonts w:cs="Times New Roman"/>
              </w:rPr>
            </w:pPr>
            <w:r>
              <w:rPr>
                <w:rFonts w:cs="Times New Roman"/>
                <w:sz w:val="22"/>
                <w:szCs w:val="22"/>
              </w:rPr>
              <w:t>4. Data wpisu do KRS:</w:t>
            </w:r>
          </w:p>
        </w:tc>
        <w:tc>
          <w:tcPr>
            <w:tcW w:w="2544" w:type="dxa"/>
            <w:gridSpan w:val="5"/>
          </w:tcPr>
          <w:p w:rsidR="007F67A1" w:rsidRDefault="007F67A1">
            <w:pPr>
              <w:rPr>
                <w:rFonts w:cs="Times New Roman"/>
              </w:rPr>
            </w:pPr>
            <w:r>
              <w:rPr>
                <w:rFonts w:ascii="Verdana" w:hAnsi="Verdana" w:cs="Verdana"/>
                <w:sz w:val="20"/>
                <w:szCs w:val="20"/>
              </w:rPr>
              <w:t>2015-04-03</w:t>
            </w:r>
          </w:p>
        </w:tc>
        <w:tc>
          <w:tcPr>
            <w:tcW w:w="1278" w:type="dxa"/>
            <w:gridSpan w:val="4"/>
            <w:shd w:val="clear" w:color="auto" w:fill="D9D9D9"/>
            <w:vAlign w:val="center"/>
          </w:tcPr>
          <w:p w:rsidR="007F67A1" w:rsidRDefault="007F67A1">
            <w:pPr>
              <w:rPr>
                <w:rFonts w:cs="Times New Roman"/>
              </w:rPr>
            </w:pPr>
            <w:r>
              <w:rPr>
                <w:rFonts w:cs="Times New Roman"/>
                <w:sz w:val="22"/>
                <w:szCs w:val="22"/>
              </w:rPr>
              <w:t>5. Nr KRS:</w:t>
            </w:r>
          </w:p>
        </w:tc>
        <w:tc>
          <w:tcPr>
            <w:tcW w:w="2414" w:type="dxa"/>
            <w:gridSpan w:val="4"/>
          </w:tcPr>
          <w:p w:rsidR="007F67A1" w:rsidRDefault="007F67A1">
            <w:pPr>
              <w:rPr>
                <w:rFonts w:cs="Times New Roman"/>
              </w:rPr>
            </w:pPr>
            <w:r>
              <w:rPr>
                <w:rFonts w:ascii="Verdana" w:hAnsi="Verdana" w:cs="Verdana"/>
                <w:color w:val="000000"/>
                <w:sz w:val="20"/>
                <w:szCs w:val="20"/>
              </w:rPr>
              <w:t>0000551995</w:t>
            </w:r>
          </w:p>
          <w:p w:rsidR="007F67A1" w:rsidRDefault="007F67A1">
            <w:pPr>
              <w:rPr>
                <w:rFonts w:cs="Times New Roman"/>
              </w:rPr>
            </w:pPr>
          </w:p>
        </w:tc>
      </w:tr>
      <w:tr w:rsidR="007F67A1">
        <w:trPr>
          <w:cantSplit/>
        </w:trPr>
        <w:tc>
          <w:tcPr>
            <w:tcW w:w="1842" w:type="dxa"/>
            <w:vMerge w:val="restart"/>
            <w:shd w:val="clear" w:color="auto" w:fill="D9D9D9"/>
            <w:vAlign w:val="center"/>
          </w:tcPr>
          <w:p w:rsidR="007F67A1" w:rsidRDefault="007F67A1">
            <w:pPr>
              <w:rPr>
                <w:rFonts w:cs="Times New Roman"/>
              </w:rPr>
            </w:pPr>
            <w:r>
              <w:rPr>
                <w:rFonts w:cs="Times New Roman"/>
                <w:sz w:val="22"/>
                <w:szCs w:val="22"/>
              </w:rPr>
              <w:t>6. Dane członków zarządu fundacji / dane likwidatora (według aktualnego wpisu w KRS)</w:t>
            </w:r>
          </w:p>
        </w:tc>
        <w:tc>
          <w:tcPr>
            <w:tcW w:w="5236" w:type="dxa"/>
            <w:gridSpan w:val="9"/>
            <w:shd w:val="clear" w:color="auto" w:fill="D9D9D9"/>
            <w:vAlign w:val="center"/>
          </w:tcPr>
          <w:p w:rsidR="007F67A1" w:rsidRDefault="007F67A1">
            <w:pPr>
              <w:rPr>
                <w:rFonts w:cs="Times New Roman"/>
              </w:rPr>
            </w:pPr>
            <w:r>
              <w:rPr>
                <w:rFonts w:cs="Times New Roman"/>
                <w:sz w:val="22"/>
                <w:szCs w:val="22"/>
              </w:rPr>
              <w:t>Imię i nazwisko</w:t>
            </w:r>
          </w:p>
        </w:tc>
        <w:tc>
          <w:tcPr>
            <w:tcW w:w="3692" w:type="dxa"/>
            <w:gridSpan w:val="8"/>
            <w:shd w:val="clear" w:color="auto" w:fill="D9D9D9"/>
            <w:vAlign w:val="center"/>
          </w:tcPr>
          <w:p w:rsidR="007F67A1" w:rsidRDefault="007F67A1">
            <w:pPr>
              <w:rPr>
                <w:rFonts w:cs="Times New Roman"/>
              </w:rPr>
            </w:pPr>
            <w:r>
              <w:rPr>
                <w:rFonts w:cs="Times New Roman"/>
                <w:sz w:val="22"/>
                <w:szCs w:val="22"/>
              </w:rPr>
              <w:t>Funkcja</w:t>
            </w:r>
          </w:p>
        </w:tc>
      </w:tr>
      <w:tr w:rsidR="007F67A1">
        <w:trPr>
          <w:cantSplit/>
          <w:trHeight w:val="993"/>
        </w:trPr>
        <w:tc>
          <w:tcPr>
            <w:tcW w:w="1842" w:type="dxa"/>
            <w:vMerge/>
            <w:vAlign w:val="center"/>
          </w:tcPr>
          <w:p w:rsidR="007F67A1" w:rsidRDefault="007F67A1">
            <w:pPr>
              <w:rPr>
                <w:rFonts w:cs="Times New Roman"/>
              </w:rPr>
            </w:pPr>
          </w:p>
        </w:tc>
        <w:tc>
          <w:tcPr>
            <w:tcW w:w="5236" w:type="dxa"/>
            <w:gridSpan w:val="9"/>
            <w:vAlign w:val="center"/>
          </w:tcPr>
          <w:p w:rsidR="007F67A1" w:rsidRDefault="007F67A1">
            <w:pPr>
              <w:rPr>
                <w:rFonts w:cs="Times New Roman"/>
              </w:rPr>
            </w:pPr>
            <w:r>
              <w:rPr>
                <w:rFonts w:cs="Times New Roman"/>
              </w:rPr>
              <w:t>Jarosław Wierny</w:t>
            </w:r>
          </w:p>
          <w:p w:rsidR="007F67A1" w:rsidRDefault="007F67A1">
            <w:pPr>
              <w:rPr>
                <w:rFonts w:cs="Times New Roman"/>
              </w:rPr>
            </w:pPr>
          </w:p>
          <w:p w:rsidR="007F67A1" w:rsidRDefault="007F67A1">
            <w:pPr>
              <w:rPr>
                <w:rFonts w:cs="Times New Roman"/>
              </w:rPr>
            </w:pPr>
            <w:r>
              <w:rPr>
                <w:rFonts w:cs="Times New Roman"/>
              </w:rPr>
              <w:t>Magdalena Wierny-Malinowska</w:t>
            </w:r>
          </w:p>
        </w:tc>
        <w:tc>
          <w:tcPr>
            <w:tcW w:w="3692" w:type="dxa"/>
            <w:gridSpan w:val="8"/>
            <w:vAlign w:val="center"/>
          </w:tcPr>
          <w:p w:rsidR="007F67A1" w:rsidRDefault="007F67A1">
            <w:pPr>
              <w:rPr>
                <w:rFonts w:cs="Times New Roman"/>
              </w:rPr>
            </w:pPr>
            <w:r>
              <w:rPr>
                <w:rFonts w:cs="Times New Roman"/>
              </w:rPr>
              <w:t>Prezes</w:t>
            </w:r>
          </w:p>
          <w:p w:rsidR="007F67A1" w:rsidRDefault="007F67A1">
            <w:pPr>
              <w:rPr>
                <w:rFonts w:cs="Times New Roman"/>
              </w:rPr>
            </w:pPr>
          </w:p>
          <w:p w:rsidR="007F67A1" w:rsidRDefault="007F67A1">
            <w:pPr>
              <w:rPr>
                <w:rFonts w:cs="Times New Roman"/>
              </w:rPr>
            </w:pPr>
            <w:r>
              <w:rPr>
                <w:rFonts w:cs="Times New Roman"/>
              </w:rPr>
              <w:t>Zastępca Prezesa</w:t>
            </w:r>
          </w:p>
        </w:tc>
      </w:tr>
      <w:tr w:rsidR="007F67A1">
        <w:trPr>
          <w:trHeight w:val="552"/>
        </w:trPr>
        <w:tc>
          <w:tcPr>
            <w:tcW w:w="1842" w:type="dxa"/>
            <w:shd w:val="clear" w:color="auto" w:fill="D9D9D9"/>
          </w:tcPr>
          <w:p w:rsidR="007F67A1" w:rsidRDefault="007F67A1">
            <w:pPr>
              <w:rPr>
                <w:rFonts w:cs="Times New Roman"/>
              </w:rPr>
            </w:pPr>
            <w:r>
              <w:rPr>
                <w:rFonts w:cs="Times New Roman"/>
                <w:sz w:val="22"/>
                <w:szCs w:val="22"/>
              </w:rPr>
              <w:t>7. Numer NIP fundacji</w:t>
            </w:r>
          </w:p>
        </w:tc>
        <w:tc>
          <w:tcPr>
            <w:tcW w:w="8928" w:type="dxa"/>
            <w:gridSpan w:val="17"/>
            <w:vAlign w:val="center"/>
          </w:tcPr>
          <w:p w:rsidR="007F67A1" w:rsidRDefault="007F67A1">
            <w:pPr>
              <w:rPr>
                <w:rFonts w:cs="Times New Roman"/>
              </w:rPr>
            </w:pPr>
            <w:r>
              <w:rPr>
                <w:rFonts w:cs="Times New Roman"/>
              </w:rPr>
              <w:t>7543092168</w:t>
            </w:r>
          </w:p>
        </w:tc>
      </w:tr>
      <w:tr w:rsidR="007F67A1">
        <w:trPr>
          <w:trHeight w:val="1865"/>
        </w:trPr>
        <w:tc>
          <w:tcPr>
            <w:tcW w:w="1842" w:type="dxa"/>
            <w:shd w:val="clear" w:color="auto" w:fill="D9D9D9"/>
          </w:tcPr>
          <w:p w:rsidR="007F67A1" w:rsidRDefault="007F67A1">
            <w:pPr>
              <w:rPr>
                <w:rFonts w:cs="Times New Roman"/>
              </w:rPr>
            </w:pPr>
            <w:r>
              <w:rPr>
                <w:rFonts w:cs="Times New Roman"/>
                <w:sz w:val="22"/>
                <w:szCs w:val="22"/>
              </w:rPr>
              <w:t>8. Wszystkie cele statutowe fundacji</w:t>
            </w:r>
          </w:p>
        </w:tc>
        <w:tc>
          <w:tcPr>
            <w:tcW w:w="8928" w:type="dxa"/>
            <w:gridSpan w:val="17"/>
            <w:vAlign w:val="center"/>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Fundacja została powołana w celach edukacyjno-kulturalnych:</w:t>
            </w:r>
          </w:p>
          <w:p w:rsidR="007F67A1" w:rsidRDefault="007F67A1">
            <w:pPr>
              <w:pStyle w:val="Default"/>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propagowania wiedzy z zakresu buddyzmu (w formie książek, filmów, wykładów, warsztatów, nagrań, mediów internetowych, imprez kulturalnych, działań artystycznych etc),</w:t>
            </w:r>
          </w:p>
          <w:p w:rsidR="007F67A1" w:rsidRDefault="007F67A1">
            <w:pPr>
              <w:pStyle w:val="Default"/>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upowszechniania w świadomości społecznej uniwersalnych humanistycznych wartości buddyzmu,</w:t>
            </w:r>
          </w:p>
          <w:p w:rsidR="007F67A1" w:rsidRDefault="007F67A1">
            <w:pPr>
              <w:pStyle w:val="Default"/>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uświadamiania społeczeństwa polskiego o pozytywnym charakterze zjawiska różnorodności kulturowej opartej na wzajemnym dialogu,</w:t>
            </w:r>
          </w:p>
          <w:p w:rsidR="007F67A1" w:rsidRDefault="007F67A1">
            <w:pPr>
              <w:pStyle w:val="Default"/>
              <w:numPr>
                <w:ilvl w:val="0"/>
                <w:numId w:val="4"/>
              </w:numPr>
              <w:spacing w:after="0" w:line="240" w:lineRule="auto"/>
              <w:rPr>
                <w:rFonts w:ascii="Verdana" w:hAnsi="Verdana" w:cs="Verdana"/>
                <w:sz w:val="20"/>
                <w:szCs w:val="20"/>
              </w:rPr>
            </w:pPr>
            <w:r>
              <w:rPr>
                <w:rFonts w:ascii="Times New Roman" w:hAnsi="Times New Roman" w:cs="Times New Roman"/>
                <w:sz w:val="24"/>
                <w:szCs w:val="24"/>
              </w:rPr>
              <w:t>ochrony zdrowia i promocji zdrowego trybu życia poprzez zapoznanie się z naukami buddyzmu oraz technikami medytacji i relaksacji, a także metodami medycyny naturalnej i arteterapii, umożliwiającymi zmniejszenie poziomu stresu oraz poprawy fizycznego i psychicznego samopoczucia.</w:t>
            </w:r>
          </w:p>
          <w:p w:rsidR="007F67A1" w:rsidRDefault="007F67A1">
            <w:pPr>
              <w:rPr>
                <w:rFonts w:cs="Times New Roman"/>
              </w:rPr>
            </w:pPr>
          </w:p>
        </w:tc>
      </w:tr>
      <w:tr w:rsidR="007F67A1">
        <w:trPr>
          <w:trHeight w:val="448"/>
        </w:trPr>
        <w:tc>
          <w:tcPr>
            <w:tcW w:w="10770" w:type="dxa"/>
            <w:gridSpan w:val="18"/>
            <w:shd w:val="clear" w:color="auto" w:fill="BFBFBF"/>
            <w:vAlign w:val="center"/>
          </w:tcPr>
          <w:p w:rsidR="007F67A1" w:rsidRDefault="007F67A1">
            <w:pPr>
              <w:rPr>
                <w:rFonts w:cs="Times New Roman"/>
                <w:b/>
                <w:bCs/>
              </w:rPr>
            </w:pPr>
            <w:r>
              <w:rPr>
                <w:rFonts w:cs="Times New Roman"/>
                <w:b/>
                <w:bCs/>
              </w:rPr>
              <w:t>II. Charakterystyka działalności fundacji w okresie sprawozdawczym</w:t>
            </w:r>
            <w:r>
              <w:rPr>
                <w:rFonts w:cs="Times New Roman"/>
                <w:i/>
                <w:iCs/>
              </w:rPr>
              <w:t xml:space="preserve"> (dane odnoszą się do faktycznie wykonywanej działalności w roku sprawozdawczym)</w:t>
            </w:r>
          </w:p>
        </w:tc>
      </w:tr>
      <w:tr w:rsidR="007F67A1">
        <w:trPr>
          <w:trHeight w:val="381"/>
        </w:trPr>
        <w:tc>
          <w:tcPr>
            <w:tcW w:w="10770" w:type="dxa"/>
            <w:gridSpan w:val="18"/>
            <w:shd w:val="clear" w:color="auto" w:fill="D9D9D9"/>
            <w:vAlign w:val="center"/>
          </w:tcPr>
          <w:p w:rsidR="007F67A1" w:rsidRDefault="007F67A1">
            <w:pPr>
              <w:rPr>
                <w:rFonts w:cs="Times New Roman"/>
              </w:rPr>
            </w:pPr>
            <w:r>
              <w:rPr>
                <w:rFonts w:cs="Times New Roman"/>
                <w:sz w:val="22"/>
                <w:szCs w:val="22"/>
              </w:rPr>
              <w:t>1. Zasady, formy i zakres działalności statutowej z podaniem realizacji celów statutowych</w:t>
            </w:r>
          </w:p>
        </w:tc>
      </w:tr>
      <w:tr w:rsidR="007F67A1">
        <w:trPr>
          <w:trHeight w:val="3728"/>
        </w:trPr>
        <w:tc>
          <w:tcPr>
            <w:tcW w:w="10770" w:type="dxa"/>
            <w:gridSpan w:val="18"/>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Fundacja realizuje swoje cele poprzez: </w:t>
            </w:r>
          </w:p>
          <w:p w:rsidR="007F67A1" w:rsidRDefault="007F67A1">
            <w:pPr>
              <w:pStyle w:val="Defaul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prowadzenie działalności publicystycznej i informacyjnej, w tym w drodze wydawania książek, czasopism, broszur i wydawnictw specjalnych oraz poprzez media internetowe,</w:t>
            </w:r>
          </w:p>
          <w:p w:rsidR="007F67A1" w:rsidRDefault="007F67A1">
            <w:pPr>
              <w:pStyle w:val="Defaul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wspieranie organizacyjne i materialne tłumaczeń tekstów buddyjskich na języki zachodnie jak też literatury obcojęzycznej związanej z kulturą buddyjską na język polski,</w:t>
            </w:r>
          </w:p>
          <w:p w:rsidR="007F67A1" w:rsidRDefault="007F67A1">
            <w:pPr>
              <w:pStyle w:val="Default"/>
              <w:numPr>
                <w:ilvl w:val="0"/>
                <w:numId w:val="5"/>
              </w:numPr>
              <w:spacing w:after="0" w:line="240" w:lineRule="auto"/>
              <w:rPr>
                <w:rFonts w:ascii="Verdana" w:hAnsi="Verdana" w:cs="Verdana"/>
                <w:sz w:val="24"/>
                <w:szCs w:val="24"/>
              </w:rPr>
            </w:pPr>
            <w:r>
              <w:rPr>
                <w:rFonts w:ascii="Times New Roman" w:hAnsi="Times New Roman" w:cs="Times New Roman"/>
                <w:sz w:val="24"/>
                <w:szCs w:val="24"/>
              </w:rPr>
              <w:t>rozwijanie kontaktów, wymiana informacji oraz doświadczeń z osobami fizycznymi, prawnymi oraz innymi organizacjami związanymi z kulturą buddyjską w kraju i zagranicą.</w:t>
            </w:r>
          </w:p>
          <w:p w:rsidR="007F67A1" w:rsidRDefault="007F67A1">
            <w:pPr>
              <w:pStyle w:val="FootnoteText"/>
              <w:rPr>
                <w:rFonts w:ascii="Times New Roman" w:hAnsi="Times New Roman" w:cs="Times New Roman"/>
              </w:rPr>
            </w:pPr>
          </w:p>
          <w:p w:rsidR="007F67A1" w:rsidRDefault="007F67A1">
            <w:pPr>
              <w:pStyle w:val="Default"/>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Główne działania Fundacji zrealizowane w 2023 roku: </w:t>
            </w:r>
          </w:p>
          <w:p w:rsidR="007F67A1" w:rsidRDefault="007F67A1">
            <w:pPr>
              <w:pStyle w:val="Default"/>
              <w:numPr>
                <w:ilvl w:val="0"/>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Wydanie książek „Podręcznik zwyczajnych bohaterów” Dzigme Rinpocze oraz „Szalony jogin Drukpa Kunlej” Elisabeth L. Monson.</w:t>
            </w:r>
          </w:p>
          <w:p w:rsidR="007F67A1" w:rsidRDefault="007F67A1">
            <w:pPr>
              <w:pStyle w:val="Default"/>
              <w:numPr>
                <w:ilvl w:val="0"/>
                <w:numId w:val="6"/>
              </w:numPr>
              <w:spacing w:after="0" w:line="240" w:lineRule="auto"/>
              <w:rPr>
                <w:rFonts w:ascii="Verdana" w:hAnsi="Verdana" w:cs="Verdana"/>
                <w:color w:val="000000"/>
                <w:sz w:val="20"/>
                <w:szCs w:val="20"/>
              </w:rPr>
            </w:pPr>
            <w:r>
              <w:rPr>
                <w:rFonts w:ascii="Times New Roman" w:hAnsi="Times New Roman" w:cs="Times New Roman"/>
                <w:color w:val="000000"/>
                <w:sz w:val="24"/>
                <w:szCs w:val="24"/>
              </w:rPr>
              <w:t xml:space="preserve">Prowadzenie internetowych portali buddyjskich </w:t>
            </w:r>
            <w:hyperlink r:id="rId7" w:history="1">
              <w:r>
                <w:rPr>
                  <w:rStyle w:val="Hyperlink"/>
                  <w:color w:val="000000"/>
                  <w:sz w:val="24"/>
                  <w:szCs w:val="24"/>
                  <w:u w:val="none"/>
                </w:rPr>
                <w:t>www.buddyzm.edu.pl</w:t>
              </w:r>
            </w:hyperlink>
            <w:r>
              <w:rPr>
                <w:rFonts w:ascii="Times New Roman" w:hAnsi="Times New Roman" w:cs="Times New Roman"/>
                <w:color w:val="000000"/>
                <w:sz w:val="24"/>
                <w:szCs w:val="24"/>
              </w:rPr>
              <w:t xml:space="preserve"> oraz </w:t>
            </w:r>
            <w:hyperlink r:id="rId8" w:history="1">
              <w:r>
                <w:rPr>
                  <w:rStyle w:val="Hyperlink"/>
                  <w:color w:val="000000"/>
                  <w:sz w:val="24"/>
                  <w:szCs w:val="24"/>
                  <w:u w:val="none"/>
                </w:rPr>
                <w:t>www.buddyzm.media.pl</w:t>
              </w:r>
            </w:hyperlink>
            <w:r>
              <w:rPr>
                <w:rFonts w:ascii="Times New Roman" w:hAnsi="Times New Roman" w:cs="Times New Roman"/>
                <w:color w:val="000000"/>
                <w:sz w:val="24"/>
                <w:szCs w:val="24"/>
              </w:rPr>
              <w:t xml:space="preserve"> a także profilu na Facebook’u </w:t>
            </w:r>
            <w:r>
              <w:rPr>
                <w:rFonts w:ascii="Times New Roman" w:hAnsi="Times New Roman" w:cs="Times New Roman"/>
                <w:i/>
                <w:iCs/>
                <w:color w:val="000000"/>
                <w:sz w:val="24"/>
                <w:szCs w:val="24"/>
              </w:rPr>
              <w:t>Buddyzm-Cyber Sangha</w:t>
            </w:r>
            <w:r>
              <w:rPr>
                <w:rFonts w:ascii="Times New Roman" w:hAnsi="Times New Roman" w:cs="Times New Roman"/>
                <w:color w:val="000000"/>
                <w:sz w:val="24"/>
                <w:szCs w:val="24"/>
              </w:rPr>
              <w:t xml:space="preserve"> oraz księgarni internetowej fundacji </w:t>
            </w:r>
            <w:hyperlink r:id="rId9" w:history="1">
              <w:r>
                <w:rPr>
                  <w:rStyle w:val="Hyperlink"/>
                  <w:color w:val="000000"/>
                  <w:sz w:val="24"/>
                  <w:szCs w:val="24"/>
                  <w:u w:val="none"/>
                </w:rPr>
                <w:t>www.rogatybudda.pl</w:t>
              </w:r>
            </w:hyperlink>
            <w:r>
              <w:rPr>
                <w:rFonts w:ascii="Times New Roman" w:hAnsi="Times New Roman" w:cs="Times New Roman"/>
                <w:color w:val="000000"/>
                <w:sz w:val="24"/>
                <w:szCs w:val="24"/>
              </w:rPr>
              <w:t>.</w:t>
            </w:r>
          </w:p>
          <w:p w:rsidR="007F67A1" w:rsidRDefault="007F67A1">
            <w:pPr>
              <w:rPr>
                <w:rFonts w:cs="Times New Roman"/>
              </w:rPr>
            </w:pPr>
          </w:p>
        </w:tc>
      </w:tr>
      <w:tr w:rsidR="007F67A1">
        <w:trPr>
          <w:trHeight w:val="79"/>
        </w:trPr>
        <w:tc>
          <w:tcPr>
            <w:tcW w:w="10770" w:type="dxa"/>
            <w:gridSpan w:val="18"/>
            <w:shd w:val="clear" w:color="auto" w:fill="D9D9D9"/>
            <w:vAlign w:val="center"/>
          </w:tcPr>
          <w:p w:rsidR="007F67A1" w:rsidRDefault="007F67A1">
            <w:pPr>
              <w:rPr>
                <w:rFonts w:cs="Times New Roman"/>
              </w:rPr>
            </w:pPr>
            <w:r>
              <w:rPr>
                <w:rFonts w:cs="Times New Roman"/>
                <w:sz w:val="22"/>
                <w:szCs w:val="22"/>
              </w:rPr>
              <w:t>2. Opis głównych zdarzeń prawnych w działalności fundacji o skutkach finansowych</w:t>
            </w:r>
          </w:p>
        </w:tc>
      </w:tr>
      <w:tr w:rsidR="007F67A1">
        <w:trPr>
          <w:trHeight w:val="1274"/>
        </w:trPr>
        <w:tc>
          <w:tcPr>
            <w:tcW w:w="10770" w:type="dxa"/>
            <w:gridSpan w:val="18"/>
          </w:tcPr>
          <w:p w:rsidR="007F67A1" w:rsidRDefault="007F67A1">
            <w:pPr>
              <w:rPr>
                <w:rFonts w:cs="Times New Roman"/>
                <w:color w:val="000000"/>
              </w:rPr>
            </w:pPr>
          </w:p>
          <w:p w:rsidR="007F67A1" w:rsidRDefault="007F67A1">
            <w:pPr>
              <w:rPr>
                <w:rFonts w:cs="Times New Roman"/>
              </w:rPr>
            </w:pPr>
            <w:r>
              <w:rPr>
                <w:rFonts w:cs="Times New Roman"/>
                <w:color w:val="000000"/>
              </w:rPr>
              <w:t>W okresie sprawozdawczym nie miały miejsca takie zdarzenia.</w:t>
            </w:r>
          </w:p>
        </w:tc>
      </w:tr>
      <w:tr w:rsidR="007F67A1">
        <w:trPr>
          <w:trHeight w:val="601"/>
        </w:trPr>
        <w:tc>
          <w:tcPr>
            <w:tcW w:w="6943" w:type="dxa"/>
            <w:gridSpan w:val="9"/>
            <w:shd w:val="clear" w:color="auto" w:fill="D9D9D9"/>
            <w:vAlign w:val="center"/>
          </w:tcPr>
          <w:p w:rsidR="007F67A1" w:rsidRDefault="007F67A1">
            <w:pPr>
              <w:rPr>
                <w:rFonts w:cs="Times New Roman"/>
                <w:b/>
                <w:bCs/>
              </w:rPr>
            </w:pPr>
            <w:r>
              <w:rPr>
                <w:rFonts w:cs="Times New Roman"/>
                <w:sz w:val="22"/>
                <w:szCs w:val="22"/>
              </w:rPr>
              <w:t xml:space="preserve">3. Informacja o tym, czy fundacja prowadziła działalność gospodarczą w okresie sprawozdawczym </w:t>
            </w:r>
            <w:r>
              <w:rPr>
                <w:rFonts w:cs="Times New Roman"/>
                <w:i/>
                <w:iCs/>
                <w:sz w:val="22"/>
                <w:szCs w:val="22"/>
              </w:rPr>
              <w:t>(zaznaczyć odpowiednie pole, w przypadku zaznaczenia odpowiedzi TAK należy wypełnić</w:t>
            </w:r>
            <w:r>
              <w:rPr>
                <w:rFonts w:cs="Times New Roman"/>
                <w:i/>
                <w:iCs/>
              </w:rPr>
              <w:t xml:space="preserve"> </w:t>
            </w:r>
            <w:r>
              <w:rPr>
                <w:rFonts w:cs="Times New Roman"/>
                <w:i/>
                <w:iCs/>
                <w:sz w:val="22"/>
                <w:szCs w:val="22"/>
              </w:rPr>
              <w:t>rubrykę 5 oraz część III rubrykę 3)</w:t>
            </w:r>
          </w:p>
        </w:tc>
        <w:tc>
          <w:tcPr>
            <w:tcW w:w="712" w:type="dxa"/>
            <w:gridSpan w:val="3"/>
            <w:shd w:val="clear" w:color="auto" w:fill="D9D9D9"/>
            <w:vAlign w:val="center"/>
          </w:tcPr>
          <w:p w:rsidR="007F67A1" w:rsidRDefault="007F67A1">
            <w:pPr>
              <w:jc w:val="center"/>
              <w:rPr>
                <w:rFonts w:cs="Times New Roman"/>
                <w:b/>
                <w:bCs/>
                <w:sz w:val="18"/>
                <w:szCs w:val="18"/>
              </w:rPr>
            </w:pPr>
            <w:r>
              <w:rPr>
                <w:rFonts w:cs="Times New Roman"/>
                <w:b/>
                <w:bCs/>
                <w:sz w:val="18"/>
                <w:szCs w:val="18"/>
              </w:rPr>
              <w:t>NIE</w:t>
            </w:r>
          </w:p>
        </w:tc>
        <w:tc>
          <w:tcPr>
            <w:tcW w:w="1077" w:type="dxa"/>
            <w:gridSpan w:val="3"/>
            <w:vAlign w:val="center"/>
          </w:tcPr>
          <w:p w:rsidR="007F67A1" w:rsidRDefault="007F67A1">
            <w:pPr>
              <w:jc w:val="center"/>
              <w:rPr>
                <w:rFonts w:cs="Times New Roman"/>
              </w:rPr>
            </w:pPr>
            <w:r>
              <w:rPr>
                <w:rFonts w:cs="Times New Roman"/>
                <w:sz w:val="22"/>
                <w:szCs w:val="22"/>
              </w:rPr>
              <w:t>-</w:t>
            </w:r>
          </w:p>
        </w:tc>
        <w:tc>
          <w:tcPr>
            <w:tcW w:w="758" w:type="dxa"/>
            <w:gridSpan w:val="2"/>
            <w:shd w:val="clear" w:color="auto" w:fill="D9D9D9"/>
            <w:vAlign w:val="center"/>
          </w:tcPr>
          <w:p w:rsidR="007F67A1" w:rsidRDefault="007F67A1">
            <w:pPr>
              <w:jc w:val="center"/>
              <w:rPr>
                <w:rFonts w:cs="Times New Roman"/>
                <w:b/>
                <w:bCs/>
                <w:sz w:val="18"/>
                <w:szCs w:val="18"/>
              </w:rPr>
            </w:pPr>
            <w:r>
              <w:rPr>
                <w:rFonts w:cs="Times New Roman"/>
                <w:b/>
                <w:bCs/>
                <w:sz w:val="18"/>
                <w:szCs w:val="18"/>
              </w:rPr>
              <w:t>TAK</w:t>
            </w:r>
          </w:p>
        </w:tc>
        <w:tc>
          <w:tcPr>
            <w:tcW w:w="1280" w:type="dxa"/>
            <w:shd w:val="clear" w:color="auto" w:fill="FFFFFF"/>
            <w:vAlign w:val="center"/>
          </w:tcPr>
          <w:p w:rsidR="007F67A1" w:rsidRDefault="007F67A1">
            <w:pPr>
              <w:jc w:val="center"/>
              <w:rPr>
                <w:rFonts w:cs="Times New Roman"/>
                <w:b/>
                <w:bCs/>
              </w:rPr>
            </w:pPr>
            <w:r>
              <w:rPr>
                <w:rFonts w:cs="Times New Roman"/>
                <w:b/>
                <w:bCs/>
                <w:sz w:val="22"/>
                <w:szCs w:val="22"/>
              </w:rPr>
              <w:t>X</w:t>
            </w:r>
          </w:p>
        </w:tc>
      </w:tr>
      <w:tr w:rsidR="007F67A1">
        <w:tc>
          <w:tcPr>
            <w:tcW w:w="10770" w:type="dxa"/>
            <w:gridSpan w:val="18"/>
            <w:shd w:val="clear" w:color="auto" w:fill="D9D9D9"/>
            <w:vAlign w:val="center"/>
          </w:tcPr>
          <w:p w:rsidR="007F67A1" w:rsidRDefault="007F67A1">
            <w:pPr>
              <w:jc w:val="both"/>
              <w:rPr>
                <w:rFonts w:cs="Times New Roman"/>
              </w:rPr>
            </w:pPr>
            <w:r>
              <w:rPr>
                <w:rFonts w:cs="Times New Roman"/>
                <w:sz w:val="22"/>
                <w:szCs w:val="22"/>
              </w:rPr>
              <w:t>4. Informacja o prowadzonej działalności gospodarczej według wpisu do rejestru przedsiębiorców KRS w okresie sprawozdawczym</w:t>
            </w:r>
            <w:r>
              <w:rPr>
                <w:rFonts w:cs="Times New Roman"/>
                <w:i/>
                <w:iCs/>
                <w:sz w:val="22"/>
                <w:szCs w:val="22"/>
              </w:rPr>
              <w:t xml:space="preserve"> (należy podać kody PKD działalności gospodarczej wpisanej do rejestru przedsiębiorców KRS wraz z ich opisem słownym oraz kody i opis słowny faktycznie prowadzonej działalności gospodarczej)</w:t>
            </w:r>
          </w:p>
        </w:tc>
      </w:tr>
      <w:tr w:rsidR="007F67A1">
        <w:trPr>
          <w:trHeight w:val="2237"/>
        </w:trPr>
        <w:tc>
          <w:tcPr>
            <w:tcW w:w="10770" w:type="dxa"/>
            <w:gridSpan w:val="18"/>
          </w:tcPr>
          <w:p w:rsidR="007F67A1" w:rsidRDefault="007F67A1">
            <w:pPr>
              <w:ind w:right="-110"/>
              <w:rPr>
                <w:rFonts w:cs="Times New Roman"/>
              </w:rPr>
            </w:pPr>
          </w:p>
          <w:p w:rsidR="007F67A1" w:rsidRDefault="007F67A1">
            <w:pPr>
              <w:pStyle w:val="KOMENTARZ"/>
              <w:rPr>
                <w:rFonts w:ascii="Times New Roman" w:hAnsi="Times New Roman" w:cs="Times New Roman"/>
                <w:b w:val="0"/>
                <w:bCs w:val="0"/>
                <w:sz w:val="24"/>
                <w:szCs w:val="24"/>
              </w:rPr>
            </w:pPr>
            <w:r>
              <w:rPr>
                <w:rFonts w:ascii="Times New Roman" w:hAnsi="Times New Roman" w:cs="Times New Roman"/>
                <w:b w:val="0"/>
                <w:bCs w:val="0"/>
                <w:sz w:val="24"/>
                <w:szCs w:val="24"/>
              </w:rPr>
              <w:t>58.11.Z - Wydawanie książek</w:t>
            </w:r>
          </w:p>
          <w:p w:rsidR="007F67A1" w:rsidRDefault="007F67A1">
            <w:pPr>
              <w:pStyle w:val="KOMENTARZ"/>
              <w:rPr>
                <w:rFonts w:ascii="Times New Roman" w:hAnsi="Times New Roman" w:cs="Times New Roman"/>
                <w:b w:val="0"/>
                <w:bCs w:val="0"/>
                <w:sz w:val="24"/>
                <w:szCs w:val="24"/>
              </w:rPr>
            </w:pPr>
            <w:r>
              <w:rPr>
                <w:rFonts w:ascii="Times New Roman" w:hAnsi="Times New Roman" w:cs="Times New Roman"/>
                <w:b w:val="0"/>
                <w:bCs w:val="0"/>
                <w:sz w:val="24"/>
                <w:szCs w:val="24"/>
              </w:rPr>
              <w:t>47.91.Z - Sprzedaż detaliczna prowadzona przez domy sprzedaży wysyłkowej lub Internet</w:t>
            </w:r>
          </w:p>
          <w:p w:rsidR="007F67A1" w:rsidRDefault="007F67A1">
            <w:pPr>
              <w:pStyle w:val="NormalWeb"/>
              <w:spacing w:before="0" w:beforeAutospacing="0" w:after="0" w:afterAutospacing="0" w:line="360" w:lineRule="auto"/>
              <w:jc w:val="both"/>
            </w:pPr>
            <w:r>
              <w:t>63.12.Z - Działalność portali internetowych</w:t>
            </w:r>
          </w:p>
          <w:p w:rsidR="007F67A1" w:rsidRDefault="007F67A1">
            <w:pPr>
              <w:pStyle w:val="NormalWeb"/>
              <w:spacing w:before="0" w:beforeAutospacing="0" w:after="0" w:afterAutospacing="0" w:line="360" w:lineRule="auto"/>
              <w:ind w:left="360"/>
              <w:jc w:val="both"/>
            </w:pPr>
          </w:p>
          <w:p w:rsidR="007F67A1" w:rsidRDefault="007F67A1">
            <w:pPr>
              <w:rPr>
                <w:rFonts w:cs="Times New Roman"/>
              </w:rPr>
            </w:pPr>
          </w:p>
        </w:tc>
      </w:tr>
      <w:tr w:rsidR="007F67A1">
        <w:tc>
          <w:tcPr>
            <w:tcW w:w="10770" w:type="dxa"/>
            <w:gridSpan w:val="18"/>
            <w:shd w:val="clear" w:color="auto" w:fill="D9D9D9"/>
          </w:tcPr>
          <w:p w:rsidR="007F67A1" w:rsidRDefault="007F67A1">
            <w:pPr>
              <w:rPr>
                <w:rFonts w:cs="Times New Roman"/>
              </w:rPr>
            </w:pPr>
            <w:r>
              <w:rPr>
                <w:rFonts w:cs="Times New Roman"/>
                <w:sz w:val="22"/>
                <w:szCs w:val="22"/>
              </w:rPr>
              <w:t>5. Czy zarząd lub rada fundacji w okresie sprawozdawczym podejmował uchwały (</w:t>
            </w:r>
            <w:r>
              <w:rPr>
                <w:rFonts w:cs="Times New Roman"/>
                <w:i/>
                <w:iCs/>
                <w:sz w:val="22"/>
                <w:szCs w:val="22"/>
              </w:rPr>
              <w:t>jeśli tak, to należy dołączyć odpisy wszystkich  uchwał podjętych w okresie objętym sprawozdaniem)</w:t>
            </w:r>
          </w:p>
        </w:tc>
      </w:tr>
      <w:tr w:rsidR="007F67A1">
        <w:trPr>
          <w:trHeight w:val="3012"/>
        </w:trPr>
        <w:tc>
          <w:tcPr>
            <w:tcW w:w="10770" w:type="dxa"/>
            <w:gridSpan w:val="18"/>
          </w:tcPr>
          <w:p w:rsidR="007F67A1" w:rsidRDefault="007F67A1">
            <w:pPr>
              <w:rPr>
                <w:rFonts w:cs="Times New Roman"/>
              </w:rPr>
            </w:pPr>
          </w:p>
          <w:p w:rsidR="007F67A1" w:rsidRDefault="007F67A1">
            <w:pPr>
              <w:rPr>
                <w:rFonts w:cs="Times New Roman"/>
                <w:color w:val="000000"/>
              </w:rPr>
            </w:pPr>
            <w:r>
              <w:rPr>
                <w:rFonts w:cs="Times New Roman"/>
              </w:rPr>
              <w:t>Odpisy uchwał w załączeniu.</w:t>
            </w:r>
            <w:r>
              <w:rPr>
                <w:rFonts w:cs="Times New Roman"/>
              </w:rPr>
              <w:br/>
              <w:t xml:space="preserve">1) UCHWAŁA Nr 1/2023 Z </w:t>
            </w:r>
            <w:r>
              <w:rPr>
                <w:rFonts w:cs="Times New Roman"/>
                <w:color w:val="000000"/>
              </w:rPr>
              <w:t>DNIA 30-06-2023 ROKU W SPRAWIE ZATWIERDZENIA SPRAWOZDANIA FINANSOWEGO ZA 2022 ROK</w:t>
            </w:r>
          </w:p>
          <w:p w:rsidR="007F67A1" w:rsidRDefault="007F67A1">
            <w:pPr>
              <w:rPr>
                <w:rFonts w:cs="Times New Roman"/>
                <w:color w:val="000000"/>
              </w:rPr>
            </w:pPr>
          </w:p>
          <w:p w:rsidR="007F67A1" w:rsidRDefault="007F67A1">
            <w:pPr>
              <w:rPr>
                <w:rFonts w:cs="Times New Roman"/>
                <w:b/>
                <w:bCs/>
              </w:rPr>
            </w:pPr>
            <w:r>
              <w:rPr>
                <w:rFonts w:cs="Times New Roman"/>
                <w:color w:val="000000"/>
              </w:rPr>
              <w:t>2) UCHWAŁA Nr 2/2023 Z DNIA 30-06-2023 ROKU W SPRAWIE PODZIAŁU STRATY NETTO ZANOTOWANEJ W 2022 ROKU</w:t>
            </w:r>
          </w:p>
          <w:p w:rsidR="007F67A1" w:rsidRDefault="007F67A1">
            <w:pPr>
              <w:rPr>
                <w:rFonts w:cs="Times New Roman"/>
              </w:rPr>
            </w:pPr>
          </w:p>
        </w:tc>
      </w:tr>
      <w:tr w:rsidR="007F67A1">
        <w:trPr>
          <w:trHeight w:val="703"/>
        </w:trPr>
        <w:tc>
          <w:tcPr>
            <w:tcW w:w="10770" w:type="dxa"/>
            <w:gridSpan w:val="18"/>
            <w:shd w:val="clear" w:color="auto" w:fill="BFBFBF"/>
            <w:vAlign w:val="center"/>
          </w:tcPr>
          <w:p w:rsidR="007F67A1" w:rsidRDefault="007F67A1">
            <w:pPr>
              <w:rPr>
                <w:rFonts w:cs="Times New Roman"/>
                <w:b/>
                <w:bCs/>
              </w:rPr>
            </w:pPr>
            <w:r>
              <w:rPr>
                <w:rFonts w:cs="Times New Roman"/>
                <w:b/>
                <w:bCs/>
              </w:rPr>
              <w:t>III. Informacja o wysokości uzyskanych przychodów</w:t>
            </w:r>
          </w:p>
        </w:tc>
      </w:tr>
      <w:tr w:rsidR="007F67A1">
        <w:trPr>
          <w:cantSplit/>
        </w:trPr>
        <w:tc>
          <w:tcPr>
            <w:tcW w:w="3542" w:type="dxa"/>
            <w:gridSpan w:val="3"/>
            <w:vMerge w:val="restart"/>
            <w:shd w:val="clear" w:color="auto" w:fill="D9D9D9"/>
            <w:vAlign w:val="center"/>
          </w:tcPr>
          <w:p w:rsidR="007F67A1" w:rsidRDefault="007F67A1">
            <w:pPr>
              <w:rPr>
                <w:rFonts w:cs="Times New Roman"/>
              </w:rPr>
            </w:pPr>
            <w:r>
              <w:rPr>
                <w:rFonts w:cs="Times New Roman"/>
                <w:sz w:val="22"/>
                <w:szCs w:val="22"/>
              </w:rPr>
              <w:t>1. Łączna kwota uzyskanych przychodów (suma punktów a-c)</w:t>
            </w:r>
          </w:p>
        </w:tc>
        <w:tc>
          <w:tcPr>
            <w:tcW w:w="3401" w:type="dxa"/>
            <w:gridSpan w:val="6"/>
            <w:shd w:val="clear" w:color="auto" w:fill="D9D9D9"/>
          </w:tcPr>
          <w:p w:rsidR="007F67A1" w:rsidRDefault="007F67A1">
            <w:pPr>
              <w:jc w:val="center"/>
              <w:rPr>
                <w:rFonts w:cs="Times New Roman"/>
                <w:i/>
                <w:iCs/>
              </w:rPr>
            </w:pPr>
            <w:r>
              <w:rPr>
                <w:rFonts w:cs="Times New Roman"/>
                <w:sz w:val="22"/>
                <w:szCs w:val="22"/>
              </w:rPr>
              <w:t xml:space="preserve">Kwota </w:t>
            </w:r>
            <w:r>
              <w:rPr>
                <w:rFonts w:cs="Times New Roman"/>
                <w:i/>
                <w:iCs/>
                <w:sz w:val="22"/>
                <w:szCs w:val="22"/>
              </w:rPr>
              <w:t>(w podziale na formy płatności)</w:t>
            </w:r>
          </w:p>
        </w:tc>
        <w:tc>
          <w:tcPr>
            <w:tcW w:w="3827" w:type="dxa"/>
            <w:gridSpan w:val="9"/>
            <w:shd w:val="clear" w:color="auto" w:fill="D9D9D9"/>
          </w:tcPr>
          <w:p w:rsidR="007F67A1" w:rsidRDefault="007F67A1">
            <w:pPr>
              <w:jc w:val="center"/>
              <w:rPr>
                <w:rFonts w:cs="Times New Roman"/>
              </w:rPr>
            </w:pPr>
            <w:r>
              <w:rPr>
                <w:rFonts w:cs="Times New Roman"/>
                <w:sz w:val="22"/>
                <w:szCs w:val="22"/>
              </w:rPr>
              <w:t xml:space="preserve">Inne formy przychodu </w:t>
            </w:r>
          </w:p>
        </w:tc>
      </w:tr>
      <w:tr w:rsidR="007F67A1">
        <w:trPr>
          <w:cantSplit/>
        </w:trPr>
        <w:tc>
          <w:tcPr>
            <w:tcW w:w="3542" w:type="dxa"/>
            <w:gridSpan w:val="3"/>
            <w:vMerge/>
            <w:vAlign w:val="center"/>
          </w:tcPr>
          <w:p w:rsidR="007F67A1" w:rsidRDefault="007F67A1">
            <w:pPr>
              <w:rPr>
                <w:rFonts w:cs="Times New Roman"/>
              </w:rPr>
            </w:pPr>
          </w:p>
        </w:tc>
        <w:tc>
          <w:tcPr>
            <w:tcW w:w="1984" w:type="dxa"/>
            <w:gridSpan w:val="4"/>
            <w:shd w:val="clear" w:color="auto" w:fill="D9D9D9"/>
          </w:tcPr>
          <w:p w:rsidR="007F67A1" w:rsidRDefault="007F67A1">
            <w:pPr>
              <w:jc w:val="center"/>
              <w:rPr>
                <w:rFonts w:cs="Times New Roman"/>
              </w:rPr>
            </w:pPr>
            <w:r>
              <w:rPr>
                <w:rFonts w:cs="Times New Roman"/>
                <w:sz w:val="22"/>
                <w:szCs w:val="22"/>
              </w:rPr>
              <w:t>Przelew</w:t>
            </w:r>
          </w:p>
          <w:p w:rsidR="007F67A1" w:rsidRDefault="007F67A1">
            <w:pPr>
              <w:jc w:val="center"/>
              <w:rPr>
                <w:rFonts w:cs="Times New Roman"/>
                <w:i/>
                <w:iCs/>
              </w:rPr>
            </w:pPr>
            <w:r>
              <w:rPr>
                <w:rFonts w:cs="Times New Roman"/>
                <w:i/>
                <w:iCs/>
                <w:sz w:val="22"/>
                <w:szCs w:val="22"/>
              </w:rPr>
              <w:t>(dotyczy wszystkich rodzajów płatności bezgotówkowych)</w:t>
            </w:r>
          </w:p>
        </w:tc>
        <w:tc>
          <w:tcPr>
            <w:tcW w:w="1417" w:type="dxa"/>
            <w:gridSpan w:val="2"/>
            <w:shd w:val="clear" w:color="auto" w:fill="D9D9D9"/>
          </w:tcPr>
          <w:p w:rsidR="007F67A1" w:rsidRDefault="007F67A1">
            <w:pPr>
              <w:jc w:val="center"/>
              <w:rPr>
                <w:rFonts w:cs="Times New Roman"/>
              </w:rPr>
            </w:pPr>
            <w:r>
              <w:rPr>
                <w:rFonts w:cs="Times New Roman"/>
                <w:sz w:val="22"/>
                <w:szCs w:val="22"/>
              </w:rPr>
              <w:t>Gotówka</w:t>
            </w:r>
          </w:p>
        </w:tc>
        <w:tc>
          <w:tcPr>
            <w:tcW w:w="3827" w:type="dxa"/>
            <w:gridSpan w:val="9"/>
            <w:shd w:val="clear" w:color="auto" w:fill="D9D9D9"/>
          </w:tcPr>
          <w:p w:rsidR="007F67A1" w:rsidRDefault="007F67A1">
            <w:pPr>
              <w:jc w:val="center"/>
              <w:rPr>
                <w:rFonts w:cs="Times New Roman"/>
              </w:rPr>
            </w:pPr>
            <w:r>
              <w:rPr>
                <w:rFonts w:cs="Times New Roman"/>
                <w:sz w:val="22"/>
                <w:szCs w:val="22"/>
              </w:rPr>
              <w:t>Wartość innych form przychodu</w:t>
            </w:r>
          </w:p>
        </w:tc>
      </w:tr>
      <w:tr w:rsidR="007F67A1">
        <w:trPr>
          <w:cantSplit/>
          <w:trHeight w:val="441"/>
        </w:trPr>
        <w:tc>
          <w:tcPr>
            <w:tcW w:w="3542" w:type="dxa"/>
            <w:gridSpan w:val="3"/>
            <w:vMerge/>
            <w:vAlign w:val="center"/>
          </w:tcPr>
          <w:p w:rsidR="007F67A1" w:rsidRDefault="007F67A1">
            <w:pPr>
              <w:rPr>
                <w:rFonts w:cs="Times New Roman"/>
              </w:rPr>
            </w:pPr>
          </w:p>
        </w:tc>
        <w:tc>
          <w:tcPr>
            <w:tcW w:w="1984" w:type="dxa"/>
            <w:gridSpan w:val="4"/>
          </w:tcPr>
          <w:p w:rsidR="007F67A1" w:rsidRDefault="007F67A1">
            <w:pPr>
              <w:pStyle w:val="FootnoteText"/>
              <w:rPr>
                <w:rFonts w:ascii="Times New Roman" w:hAnsi="Times New Roman" w:cs="Times New Roman"/>
              </w:rPr>
            </w:pPr>
            <w:r>
              <w:rPr>
                <w:rFonts w:ascii="Times New Roman" w:hAnsi="Times New Roman" w:cs="Times New Roman"/>
                <w:color w:val="000000"/>
              </w:rPr>
              <w:t>39 474,31</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58"/>
        </w:trPr>
        <w:tc>
          <w:tcPr>
            <w:tcW w:w="3542" w:type="dxa"/>
            <w:gridSpan w:val="3"/>
            <w:shd w:val="clear" w:color="auto" w:fill="D9D9D9"/>
            <w:vAlign w:val="center"/>
          </w:tcPr>
          <w:p w:rsidR="007F67A1" w:rsidRDefault="007F67A1">
            <w:pPr>
              <w:rPr>
                <w:rFonts w:cs="Times New Roman"/>
              </w:rPr>
            </w:pPr>
            <w:r>
              <w:rPr>
                <w:rFonts w:cs="Times New Roman"/>
                <w:sz w:val="22"/>
                <w:szCs w:val="22"/>
              </w:rPr>
              <w:t>a. Przychody z działalności statutowej</w:t>
            </w:r>
          </w:p>
        </w:tc>
        <w:tc>
          <w:tcPr>
            <w:tcW w:w="1984" w:type="dxa"/>
            <w:gridSpan w:val="4"/>
          </w:tcPr>
          <w:p w:rsidR="007F67A1" w:rsidRDefault="007F67A1">
            <w:pPr>
              <w:rPr>
                <w:rFonts w:cs="Times New Roman"/>
              </w:rPr>
            </w:pPr>
            <w:r>
              <w:rPr>
                <w:rFonts w:cs="Times New Roman"/>
                <w:color w:val="000000"/>
              </w:rPr>
              <w:t>8 866,92</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07"/>
        </w:trPr>
        <w:tc>
          <w:tcPr>
            <w:tcW w:w="3542" w:type="dxa"/>
            <w:gridSpan w:val="3"/>
            <w:shd w:val="clear" w:color="auto" w:fill="D9D9D9"/>
            <w:vAlign w:val="center"/>
          </w:tcPr>
          <w:p w:rsidR="007F67A1" w:rsidRDefault="007F67A1">
            <w:pPr>
              <w:rPr>
                <w:rFonts w:cs="Times New Roman"/>
              </w:rPr>
            </w:pPr>
            <w:r>
              <w:rPr>
                <w:rFonts w:cs="Times New Roman"/>
                <w:sz w:val="22"/>
                <w:szCs w:val="22"/>
              </w:rPr>
              <w:t>b. Przychody z działalności gospodarczej</w:t>
            </w:r>
          </w:p>
        </w:tc>
        <w:tc>
          <w:tcPr>
            <w:tcW w:w="1984" w:type="dxa"/>
            <w:gridSpan w:val="4"/>
          </w:tcPr>
          <w:p w:rsidR="007F67A1" w:rsidRDefault="007F67A1">
            <w:pPr>
              <w:rPr>
                <w:rFonts w:cs="Times New Roman"/>
              </w:rPr>
            </w:pPr>
            <w:r>
              <w:rPr>
                <w:rFonts w:cs="Times New Roman"/>
              </w:rPr>
              <w:t xml:space="preserve">30 597,79    </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28"/>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c. Pozostałe przychody </w:t>
            </w:r>
          </w:p>
        </w:tc>
        <w:tc>
          <w:tcPr>
            <w:tcW w:w="1984" w:type="dxa"/>
            <w:gridSpan w:val="4"/>
          </w:tcPr>
          <w:p w:rsidR="007F67A1" w:rsidRDefault="007F67A1">
            <w:pPr>
              <w:rPr>
                <w:rFonts w:cs="Times New Roman"/>
              </w:rPr>
            </w:pPr>
            <w:r>
              <w:rPr>
                <w:rFonts w:cs="Times New Roman"/>
                <w:color w:val="000000"/>
              </w:rPr>
              <w:t>9,60</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06"/>
        </w:trPr>
        <w:tc>
          <w:tcPr>
            <w:tcW w:w="3542" w:type="dxa"/>
            <w:gridSpan w:val="3"/>
            <w:shd w:val="clear" w:color="auto" w:fill="D9D9D9"/>
            <w:vAlign w:val="center"/>
          </w:tcPr>
          <w:p w:rsidR="007F67A1" w:rsidRDefault="007F67A1">
            <w:pPr>
              <w:rPr>
                <w:rFonts w:cs="Times New Roman"/>
              </w:rPr>
            </w:pPr>
            <w:r>
              <w:rPr>
                <w:rFonts w:cs="Times New Roman"/>
                <w:sz w:val="22"/>
                <w:szCs w:val="22"/>
              </w:rPr>
              <w:t>2. Informacja o źródłach przychodów</w:t>
            </w:r>
          </w:p>
        </w:tc>
        <w:tc>
          <w:tcPr>
            <w:tcW w:w="1984" w:type="dxa"/>
            <w:gridSpan w:val="4"/>
            <w:shd w:val="clear" w:color="auto" w:fill="D9D9D9"/>
            <w:vAlign w:val="center"/>
          </w:tcPr>
          <w:p w:rsidR="007F67A1" w:rsidRDefault="007F67A1">
            <w:pPr>
              <w:rPr>
                <w:rFonts w:cs="Times New Roman"/>
              </w:rPr>
            </w:pPr>
          </w:p>
        </w:tc>
        <w:tc>
          <w:tcPr>
            <w:tcW w:w="1417" w:type="dxa"/>
            <w:gridSpan w:val="2"/>
            <w:shd w:val="clear" w:color="auto" w:fill="D9D9D9"/>
            <w:vAlign w:val="center"/>
          </w:tcPr>
          <w:p w:rsidR="007F67A1" w:rsidRDefault="007F67A1">
            <w:pPr>
              <w:rPr>
                <w:rFonts w:cs="Times New Roman"/>
              </w:rPr>
            </w:pPr>
          </w:p>
        </w:tc>
        <w:tc>
          <w:tcPr>
            <w:tcW w:w="3827" w:type="dxa"/>
            <w:gridSpan w:val="9"/>
            <w:shd w:val="clear" w:color="auto" w:fill="D9D9D9"/>
            <w:vAlign w:val="center"/>
          </w:tcPr>
          <w:p w:rsidR="007F67A1" w:rsidRDefault="007F67A1">
            <w:pPr>
              <w:rPr>
                <w:rFonts w:cs="Times New Roman"/>
              </w:rPr>
            </w:pPr>
          </w:p>
        </w:tc>
      </w:tr>
      <w:tr w:rsidR="007F67A1">
        <w:trPr>
          <w:trHeight w:val="425"/>
        </w:trPr>
        <w:tc>
          <w:tcPr>
            <w:tcW w:w="3542" w:type="dxa"/>
            <w:gridSpan w:val="3"/>
            <w:shd w:val="clear" w:color="auto" w:fill="D9D9D9"/>
            <w:vAlign w:val="center"/>
          </w:tcPr>
          <w:p w:rsidR="007F67A1" w:rsidRDefault="007F67A1">
            <w:pPr>
              <w:rPr>
                <w:rFonts w:cs="Times New Roman"/>
              </w:rPr>
            </w:pPr>
            <w:r>
              <w:rPr>
                <w:rFonts w:cs="Times New Roman"/>
                <w:sz w:val="22"/>
                <w:szCs w:val="22"/>
              </w:rPr>
              <w:t>a. Przychody z działalności odpłatnej w ramach celów statutowych</w:t>
            </w:r>
          </w:p>
        </w:tc>
        <w:tc>
          <w:tcPr>
            <w:tcW w:w="1984" w:type="dxa"/>
            <w:gridSpan w:val="4"/>
          </w:tcPr>
          <w:p w:rsidR="007F67A1" w:rsidRDefault="007F67A1">
            <w:pPr>
              <w:rPr>
                <w:rFonts w:cs="Times New Roman"/>
              </w:rPr>
            </w:pPr>
            <w:r>
              <w:rPr>
                <w:rFonts w:cs="Times New Roman"/>
              </w:rPr>
              <w:t>0</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18"/>
        </w:trPr>
        <w:tc>
          <w:tcPr>
            <w:tcW w:w="3542" w:type="dxa"/>
            <w:gridSpan w:val="3"/>
            <w:shd w:val="clear" w:color="auto" w:fill="D9D9D9"/>
            <w:vAlign w:val="center"/>
          </w:tcPr>
          <w:p w:rsidR="007F67A1" w:rsidRDefault="007F67A1">
            <w:pPr>
              <w:rPr>
                <w:rFonts w:cs="Times New Roman"/>
              </w:rPr>
            </w:pPr>
            <w:r>
              <w:rPr>
                <w:rFonts w:cs="Times New Roman"/>
                <w:sz w:val="22"/>
                <w:szCs w:val="22"/>
              </w:rPr>
              <w:t>b. Ze źródeł publicznych ogółem, w tym:</w:t>
            </w:r>
          </w:p>
        </w:tc>
        <w:tc>
          <w:tcPr>
            <w:tcW w:w="1984" w:type="dxa"/>
            <w:gridSpan w:val="4"/>
          </w:tcPr>
          <w:p w:rsidR="007F67A1" w:rsidRDefault="007F67A1">
            <w:pPr>
              <w:rPr>
                <w:rFonts w:cs="Times New Roman"/>
              </w:rPr>
            </w:pPr>
            <w:r>
              <w:rPr>
                <w:rFonts w:cs="Times New Roman"/>
              </w:rPr>
              <w:t>0</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396"/>
        </w:trPr>
        <w:tc>
          <w:tcPr>
            <w:tcW w:w="3542" w:type="dxa"/>
            <w:gridSpan w:val="3"/>
            <w:shd w:val="clear" w:color="auto" w:fill="D9D9D9"/>
            <w:vAlign w:val="center"/>
          </w:tcPr>
          <w:p w:rsidR="007F67A1" w:rsidRDefault="007F67A1">
            <w:pPr>
              <w:rPr>
                <w:rFonts w:cs="Times New Roman"/>
              </w:rPr>
            </w:pPr>
            <w:r>
              <w:rPr>
                <w:rFonts w:cs="Times New Roman"/>
                <w:sz w:val="22"/>
                <w:szCs w:val="22"/>
              </w:rPr>
              <w:t>- ze środków budżetu państwa</w:t>
            </w:r>
          </w:p>
        </w:tc>
        <w:tc>
          <w:tcPr>
            <w:tcW w:w="1984" w:type="dxa"/>
            <w:gridSpan w:val="4"/>
          </w:tcPr>
          <w:p w:rsidR="007F67A1" w:rsidRDefault="007F67A1">
            <w:pPr>
              <w:rPr>
                <w:rFonts w:cs="Times New Roman"/>
              </w:rPr>
            </w:pPr>
            <w:r>
              <w:rPr>
                <w:rFonts w:cs="Times New Roman"/>
              </w:rPr>
              <w:t>0</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16"/>
        </w:trPr>
        <w:tc>
          <w:tcPr>
            <w:tcW w:w="3542" w:type="dxa"/>
            <w:gridSpan w:val="3"/>
            <w:shd w:val="clear" w:color="auto" w:fill="D9D9D9"/>
            <w:vAlign w:val="center"/>
          </w:tcPr>
          <w:p w:rsidR="007F67A1" w:rsidRDefault="007F67A1">
            <w:pPr>
              <w:rPr>
                <w:rFonts w:cs="Times New Roman"/>
              </w:rPr>
            </w:pPr>
            <w:r>
              <w:rPr>
                <w:rFonts w:cs="Times New Roman"/>
                <w:sz w:val="22"/>
                <w:szCs w:val="22"/>
              </w:rPr>
              <w:t>- ze środków budżetu jednostek samorządu terytorialnego</w:t>
            </w:r>
          </w:p>
        </w:tc>
        <w:tc>
          <w:tcPr>
            <w:tcW w:w="1984" w:type="dxa"/>
            <w:gridSpan w:val="4"/>
          </w:tcPr>
          <w:p w:rsidR="007F67A1" w:rsidRDefault="007F67A1">
            <w:pPr>
              <w:rPr>
                <w:rFonts w:cs="Times New Roman"/>
              </w:rPr>
            </w:pPr>
            <w:r>
              <w:rPr>
                <w:rFonts w:cs="Times New Roman"/>
              </w:rPr>
              <w:t>0</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21"/>
        </w:trPr>
        <w:tc>
          <w:tcPr>
            <w:tcW w:w="3542" w:type="dxa"/>
            <w:gridSpan w:val="3"/>
            <w:shd w:val="clear" w:color="auto" w:fill="D9D9D9"/>
            <w:vAlign w:val="center"/>
          </w:tcPr>
          <w:p w:rsidR="007F67A1" w:rsidRDefault="007F67A1">
            <w:pPr>
              <w:rPr>
                <w:rFonts w:cs="Times New Roman"/>
              </w:rPr>
            </w:pPr>
            <w:r>
              <w:rPr>
                <w:rFonts w:cs="Times New Roman"/>
                <w:sz w:val="22"/>
                <w:szCs w:val="22"/>
              </w:rPr>
              <w:t>c. Ze spadków, zapisów</w:t>
            </w:r>
          </w:p>
        </w:tc>
        <w:tc>
          <w:tcPr>
            <w:tcW w:w="1984" w:type="dxa"/>
            <w:gridSpan w:val="4"/>
          </w:tcPr>
          <w:p w:rsidR="007F67A1" w:rsidRDefault="007F67A1">
            <w:pPr>
              <w:rPr>
                <w:rFonts w:cs="Times New Roman"/>
              </w:rPr>
            </w:pPr>
            <w:r>
              <w:rPr>
                <w:rFonts w:cs="Times New Roman"/>
              </w:rPr>
              <w:t>0</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14"/>
        </w:trPr>
        <w:tc>
          <w:tcPr>
            <w:tcW w:w="3542" w:type="dxa"/>
            <w:gridSpan w:val="3"/>
            <w:shd w:val="clear" w:color="auto" w:fill="D9D9D9"/>
            <w:vAlign w:val="center"/>
          </w:tcPr>
          <w:p w:rsidR="007F67A1" w:rsidRDefault="007F67A1">
            <w:pPr>
              <w:rPr>
                <w:rFonts w:cs="Times New Roman"/>
              </w:rPr>
            </w:pPr>
            <w:r>
              <w:rPr>
                <w:rFonts w:cs="Times New Roman"/>
                <w:sz w:val="22"/>
                <w:szCs w:val="22"/>
              </w:rPr>
              <w:t>d. Z darowizn</w:t>
            </w:r>
          </w:p>
        </w:tc>
        <w:tc>
          <w:tcPr>
            <w:tcW w:w="1984" w:type="dxa"/>
            <w:gridSpan w:val="4"/>
          </w:tcPr>
          <w:p w:rsidR="007F67A1" w:rsidRDefault="007F67A1">
            <w:pPr>
              <w:pStyle w:val="FootnoteText"/>
              <w:rPr>
                <w:rFonts w:ascii="Times New Roman" w:hAnsi="Times New Roman" w:cs="Times New Roman"/>
              </w:rPr>
            </w:pPr>
            <w:r>
              <w:rPr>
                <w:rFonts w:ascii="Times New Roman" w:hAnsi="Times New Roman" w:cs="Times New Roman"/>
                <w:color w:val="000000"/>
              </w:rPr>
              <w:t>8 866,92</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14"/>
        </w:trPr>
        <w:tc>
          <w:tcPr>
            <w:tcW w:w="3542" w:type="dxa"/>
            <w:gridSpan w:val="3"/>
            <w:shd w:val="clear" w:color="auto" w:fill="D9D9D9"/>
            <w:vAlign w:val="center"/>
          </w:tcPr>
          <w:p w:rsidR="007F67A1" w:rsidRDefault="007F67A1">
            <w:pPr>
              <w:rPr>
                <w:rFonts w:cs="Times New Roman"/>
              </w:rPr>
            </w:pPr>
            <w:r>
              <w:rPr>
                <w:rFonts w:cs="Times New Roman"/>
                <w:sz w:val="22"/>
                <w:szCs w:val="22"/>
              </w:rPr>
              <w:t>e. Z innych źródeł (wskazać jakich)</w:t>
            </w:r>
          </w:p>
        </w:tc>
        <w:tc>
          <w:tcPr>
            <w:tcW w:w="1984" w:type="dxa"/>
            <w:gridSpan w:val="4"/>
          </w:tcPr>
          <w:p w:rsidR="007F67A1" w:rsidRDefault="007F67A1">
            <w:pPr>
              <w:rPr>
                <w:rFonts w:cs="Times New Roman"/>
              </w:rPr>
            </w:pPr>
            <w:r>
              <w:rPr>
                <w:rFonts w:cs="Times New Roman"/>
                <w:color w:val="000000"/>
              </w:rPr>
              <w:t>9,60</w:t>
            </w:r>
          </w:p>
          <w:p w:rsidR="007F67A1" w:rsidRDefault="007F67A1">
            <w:pPr>
              <w:rPr>
                <w:rFonts w:cs="Times New Roman"/>
              </w:rPr>
            </w:pPr>
            <w:r>
              <w:rPr>
                <w:rFonts w:cs="Times New Roman"/>
              </w:rPr>
              <w:t>przychody operacyjne</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12"/>
        </w:trPr>
        <w:tc>
          <w:tcPr>
            <w:tcW w:w="10770" w:type="dxa"/>
            <w:gridSpan w:val="18"/>
            <w:shd w:val="clear" w:color="auto" w:fill="D9D9D9"/>
            <w:vAlign w:val="center"/>
          </w:tcPr>
          <w:p w:rsidR="007F67A1" w:rsidRDefault="007F67A1">
            <w:pPr>
              <w:rPr>
                <w:rFonts w:cs="Times New Roman"/>
              </w:rPr>
            </w:pPr>
            <w:r>
              <w:rPr>
                <w:rFonts w:cs="Times New Roman"/>
                <w:sz w:val="22"/>
                <w:szCs w:val="22"/>
              </w:rPr>
              <w:t>3. Jeżeli prowadzono działalność gospodarczą</w:t>
            </w:r>
          </w:p>
        </w:tc>
      </w:tr>
      <w:tr w:rsidR="007F67A1">
        <w:trPr>
          <w:trHeight w:val="417"/>
        </w:trPr>
        <w:tc>
          <w:tcPr>
            <w:tcW w:w="5526" w:type="dxa"/>
            <w:gridSpan w:val="7"/>
            <w:shd w:val="clear" w:color="auto" w:fill="D9D9D9"/>
            <w:vAlign w:val="center"/>
          </w:tcPr>
          <w:p w:rsidR="007F67A1" w:rsidRDefault="007F67A1">
            <w:pPr>
              <w:pStyle w:val="ListParagraph"/>
              <w:ind w:left="0"/>
            </w:pPr>
            <w:r>
              <w:rPr>
                <w:sz w:val="22"/>
                <w:szCs w:val="22"/>
              </w:rPr>
              <w:t xml:space="preserve">a. Dochód z prowadzonej działalności gospodarczej </w:t>
            </w:r>
            <w:r>
              <w:rPr>
                <w:i/>
                <w:iCs/>
                <w:sz w:val="22"/>
                <w:szCs w:val="22"/>
              </w:rPr>
              <w:t>(tj. przychody z działalności gospodarczej minus koszty działalności gospodarczej)</w:t>
            </w:r>
          </w:p>
        </w:tc>
        <w:tc>
          <w:tcPr>
            <w:tcW w:w="5244" w:type="dxa"/>
            <w:gridSpan w:val="11"/>
          </w:tcPr>
          <w:p w:rsidR="007F67A1" w:rsidRDefault="007F67A1">
            <w:pPr>
              <w:pStyle w:val="FootnoteText"/>
              <w:rPr>
                <w:rFonts w:ascii="Times New Roman" w:hAnsi="Times New Roman" w:cs="Times New Roman"/>
              </w:rPr>
            </w:pPr>
            <w:r>
              <w:rPr>
                <w:rFonts w:ascii="Times New Roman" w:hAnsi="Times New Roman" w:cs="Times New Roman"/>
                <w:color w:val="000000"/>
              </w:rPr>
              <w:t>6 385,23</w:t>
            </w:r>
          </w:p>
        </w:tc>
      </w:tr>
      <w:tr w:rsidR="007F67A1">
        <w:trPr>
          <w:trHeight w:val="1184"/>
        </w:trPr>
        <w:tc>
          <w:tcPr>
            <w:tcW w:w="5526" w:type="dxa"/>
            <w:gridSpan w:val="7"/>
            <w:shd w:val="clear" w:color="auto" w:fill="D9D9D9"/>
            <w:vAlign w:val="center"/>
          </w:tcPr>
          <w:p w:rsidR="007F67A1" w:rsidRDefault="007F67A1">
            <w:pPr>
              <w:rPr>
                <w:rFonts w:cs="Times New Roman"/>
              </w:rPr>
            </w:pPr>
            <w:r>
              <w:rPr>
                <w:rFonts w:cs="Times New Roman"/>
                <w:sz w:val="22"/>
                <w:szCs w:val="22"/>
              </w:rPr>
              <w:t>b. Procentowy stosunek przychodu osiągniętego z działalności gospodarczej do przychodu osiągniętego z pozostałych źródeł</w:t>
            </w:r>
          </w:p>
        </w:tc>
        <w:tc>
          <w:tcPr>
            <w:tcW w:w="5244" w:type="dxa"/>
            <w:gridSpan w:val="11"/>
          </w:tcPr>
          <w:p w:rsidR="007F67A1" w:rsidRDefault="007F67A1">
            <w:pPr>
              <w:pStyle w:val="FootnoteText"/>
              <w:rPr>
                <w:rFonts w:ascii="Times New Roman" w:hAnsi="Times New Roman" w:cs="Times New Roman"/>
              </w:rPr>
            </w:pPr>
            <w:r>
              <w:rPr>
                <w:rFonts w:ascii="Times New Roman" w:hAnsi="Times New Roman" w:cs="Times New Roman"/>
                <w:color w:val="000000"/>
              </w:rPr>
              <w:t>79%</w:t>
            </w:r>
          </w:p>
        </w:tc>
      </w:tr>
      <w:tr w:rsidR="007F67A1">
        <w:trPr>
          <w:trHeight w:val="432"/>
        </w:trPr>
        <w:tc>
          <w:tcPr>
            <w:tcW w:w="10770" w:type="dxa"/>
            <w:gridSpan w:val="18"/>
            <w:shd w:val="clear" w:color="auto" w:fill="BFBFBF"/>
            <w:vAlign w:val="center"/>
          </w:tcPr>
          <w:p w:rsidR="007F67A1" w:rsidRDefault="007F67A1">
            <w:pPr>
              <w:rPr>
                <w:rFonts w:cs="Times New Roman"/>
                <w:b/>
                <w:bCs/>
              </w:rPr>
            </w:pPr>
            <w:r>
              <w:rPr>
                <w:rFonts w:cs="Times New Roman"/>
                <w:b/>
                <w:bCs/>
              </w:rPr>
              <w:t>IV. Informacja o poniesionych kosztach w okresie sprawozdawczym</w:t>
            </w:r>
          </w:p>
        </w:tc>
      </w:tr>
      <w:tr w:rsidR="007F67A1">
        <w:trPr>
          <w:cantSplit/>
        </w:trPr>
        <w:tc>
          <w:tcPr>
            <w:tcW w:w="3542" w:type="dxa"/>
            <w:gridSpan w:val="3"/>
            <w:vMerge w:val="restart"/>
            <w:shd w:val="clear" w:color="auto" w:fill="D9D9D9"/>
            <w:vAlign w:val="center"/>
          </w:tcPr>
          <w:p w:rsidR="007F67A1" w:rsidRDefault="007F67A1">
            <w:pPr>
              <w:rPr>
                <w:rFonts w:cs="Times New Roman"/>
              </w:rPr>
            </w:pPr>
            <w:r>
              <w:rPr>
                <w:rFonts w:cs="Times New Roman"/>
                <w:sz w:val="22"/>
                <w:szCs w:val="22"/>
              </w:rPr>
              <w:t>Koszty fundacji ogółem</w:t>
            </w:r>
          </w:p>
        </w:tc>
        <w:tc>
          <w:tcPr>
            <w:tcW w:w="3401" w:type="dxa"/>
            <w:gridSpan w:val="6"/>
            <w:shd w:val="clear" w:color="auto" w:fill="D9D9D9"/>
          </w:tcPr>
          <w:p w:rsidR="007F67A1" w:rsidRDefault="007F67A1">
            <w:pPr>
              <w:jc w:val="center"/>
              <w:rPr>
                <w:rFonts w:cs="Times New Roman"/>
              </w:rPr>
            </w:pPr>
            <w:r>
              <w:rPr>
                <w:rFonts w:cs="Times New Roman"/>
                <w:sz w:val="22"/>
                <w:szCs w:val="22"/>
              </w:rPr>
              <w:t xml:space="preserve">Kwota </w:t>
            </w:r>
            <w:r>
              <w:rPr>
                <w:rFonts w:cs="Times New Roman"/>
                <w:i/>
                <w:iCs/>
                <w:sz w:val="22"/>
                <w:szCs w:val="22"/>
              </w:rPr>
              <w:t>(w podziale na formy płatności)</w:t>
            </w:r>
          </w:p>
        </w:tc>
        <w:tc>
          <w:tcPr>
            <w:tcW w:w="3827" w:type="dxa"/>
            <w:gridSpan w:val="9"/>
            <w:shd w:val="clear" w:color="auto" w:fill="D9D9D9"/>
          </w:tcPr>
          <w:p w:rsidR="007F67A1" w:rsidRDefault="007F67A1">
            <w:pPr>
              <w:jc w:val="center"/>
              <w:rPr>
                <w:rFonts w:cs="Times New Roman"/>
              </w:rPr>
            </w:pPr>
            <w:r>
              <w:rPr>
                <w:rFonts w:cs="Times New Roman"/>
              </w:rPr>
              <w:t>Inne formy kosztów</w:t>
            </w:r>
          </w:p>
        </w:tc>
      </w:tr>
      <w:tr w:rsidR="007F67A1">
        <w:trPr>
          <w:cantSplit/>
          <w:trHeight w:val="1016"/>
        </w:trPr>
        <w:tc>
          <w:tcPr>
            <w:tcW w:w="3542" w:type="dxa"/>
            <w:gridSpan w:val="3"/>
            <w:vMerge/>
            <w:vAlign w:val="center"/>
          </w:tcPr>
          <w:p w:rsidR="007F67A1" w:rsidRDefault="007F67A1">
            <w:pPr>
              <w:rPr>
                <w:rFonts w:cs="Times New Roman"/>
              </w:rPr>
            </w:pPr>
          </w:p>
        </w:tc>
        <w:tc>
          <w:tcPr>
            <w:tcW w:w="1984" w:type="dxa"/>
            <w:gridSpan w:val="4"/>
            <w:shd w:val="clear" w:color="auto" w:fill="D9D9D9"/>
          </w:tcPr>
          <w:p w:rsidR="007F67A1" w:rsidRDefault="007F67A1">
            <w:pPr>
              <w:jc w:val="center"/>
              <w:rPr>
                <w:rFonts w:cs="Times New Roman"/>
              </w:rPr>
            </w:pPr>
            <w:r>
              <w:rPr>
                <w:rFonts w:cs="Times New Roman"/>
                <w:sz w:val="22"/>
                <w:szCs w:val="22"/>
              </w:rPr>
              <w:t>Przelew</w:t>
            </w:r>
          </w:p>
          <w:p w:rsidR="007F67A1" w:rsidRDefault="007F67A1">
            <w:pPr>
              <w:jc w:val="center"/>
              <w:rPr>
                <w:rFonts w:cs="Times New Roman"/>
              </w:rPr>
            </w:pPr>
            <w:r>
              <w:rPr>
                <w:rFonts w:cs="Times New Roman"/>
                <w:i/>
                <w:iCs/>
                <w:sz w:val="22"/>
                <w:szCs w:val="22"/>
              </w:rPr>
              <w:t>(dotyczy wszystkich rodzajów płatności bezgotówkowych)</w:t>
            </w:r>
          </w:p>
        </w:tc>
        <w:tc>
          <w:tcPr>
            <w:tcW w:w="1417" w:type="dxa"/>
            <w:gridSpan w:val="2"/>
            <w:shd w:val="clear" w:color="auto" w:fill="D9D9D9"/>
          </w:tcPr>
          <w:p w:rsidR="007F67A1" w:rsidRDefault="007F67A1">
            <w:pPr>
              <w:jc w:val="center"/>
              <w:rPr>
                <w:rFonts w:cs="Times New Roman"/>
              </w:rPr>
            </w:pPr>
            <w:r>
              <w:rPr>
                <w:rFonts w:cs="Times New Roman"/>
                <w:sz w:val="22"/>
                <w:szCs w:val="22"/>
              </w:rPr>
              <w:t>Gotówka</w:t>
            </w:r>
          </w:p>
        </w:tc>
        <w:tc>
          <w:tcPr>
            <w:tcW w:w="3827" w:type="dxa"/>
            <w:gridSpan w:val="9"/>
            <w:shd w:val="clear" w:color="auto" w:fill="D9D9D9"/>
          </w:tcPr>
          <w:p w:rsidR="007F67A1" w:rsidRDefault="007F67A1">
            <w:pPr>
              <w:jc w:val="center"/>
              <w:rPr>
                <w:rFonts w:cs="Times New Roman"/>
              </w:rPr>
            </w:pPr>
            <w:r>
              <w:rPr>
                <w:rFonts w:cs="Times New Roman"/>
              </w:rPr>
              <w:t>Wartość poniesionych kosztów</w:t>
            </w:r>
          </w:p>
        </w:tc>
      </w:tr>
      <w:tr w:rsidR="007F67A1">
        <w:trPr>
          <w:cantSplit/>
          <w:trHeight w:val="406"/>
        </w:trPr>
        <w:tc>
          <w:tcPr>
            <w:tcW w:w="3542" w:type="dxa"/>
            <w:gridSpan w:val="3"/>
            <w:vMerge/>
            <w:vAlign w:val="center"/>
          </w:tcPr>
          <w:p w:rsidR="007F67A1" w:rsidRDefault="007F67A1">
            <w:pPr>
              <w:rPr>
                <w:rFonts w:cs="Times New Roman"/>
              </w:rPr>
            </w:pPr>
          </w:p>
        </w:tc>
        <w:tc>
          <w:tcPr>
            <w:tcW w:w="1984" w:type="dxa"/>
            <w:gridSpan w:val="4"/>
          </w:tcPr>
          <w:p w:rsidR="007F67A1" w:rsidRDefault="007F67A1">
            <w:pPr>
              <w:pStyle w:val="FootnoteText"/>
              <w:rPr>
                <w:rFonts w:ascii="Times New Roman" w:hAnsi="Times New Roman" w:cs="Times New Roman"/>
              </w:rPr>
            </w:pPr>
            <w:r>
              <w:rPr>
                <w:rFonts w:ascii="Times New Roman" w:hAnsi="Times New Roman" w:cs="Times New Roman"/>
              </w:rPr>
              <w:t>87 637,57</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35"/>
        </w:trPr>
        <w:tc>
          <w:tcPr>
            <w:tcW w:w="3542" w:type="dxa"/>
            <w:gridSpan w:val="3"/>
            <w:shd w:val="clear" w:color="auto" w:fill="D9D9D9"/>
            <w:vAlign w:val="center"/>
          </w:tcPr>
          <w:p w:rsidR="007F67A1" w:rsidRDefault="007F67A1">
            <w:pPr>
              <w:rPr>
                <w:rFonts w:cs="Times New Roman"/>
              </w:rPr>
            </w:pPr>
            <w:r>
              <w:rPr>
                <w:rFonts w:cs="Times New Roman"/>
                <w:sz w:val="22"/>
                <w:szCs w:val="22"/>
              </w:rPr>
              <w:t>1. Koszty realizacji celów statutowych</w:t>
            </w:r>
          </w:p>
        </w:tc>
        <w:tc>
          <w:tcPr>
            <w:tcW w:w="1984" w:type="dxa"/>
            <w:gridSpan w:val="4"/>
          </w:tcPr>
          <w:p w:rsidR="007F67A1" w:rsidRDefault="007F67A1">
            <w:pPr>
              <w:rPr>
                <w:rFonts w:cs="Times New Roman"/>
                <w:color w:val="000000"/>
              </w:rPr>
            </w:pPr>
            <w:r>
              <w:rPr>
                <w:rFonts w:cs="Times New Roman"/>
                <w:color w:val="000000"/>
              </w:rPr>
              <w:t>57 066,57</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13"/>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2. Koszty administracyjne </w:t>
            </w:r>
            <w:r>
              <w:rPr>
                <w:rFonts w:cs="Times New Roman"/>
                <w:i/>
                <w:iCs/>
                <w:sz w:val="22"/>
                <w:szCs w:val="22"/>
              </w:rPr>
              <w:t>(czynsze, opłaty pocztowe, telefoniczne itp.)</w:t>
            </w:r>
          </w:p>
        </w:tc>
        <w:tc>
          <w:tcPr>
            <w:tcW w:w="1984" w:type="dxa"/>
            <w:gridSpan w:val="4"/>
          </w:tcPr>
          <w:p w:rsidR="007F67A1" w:rsidRDefault="007F67A1">
            <w:pPr>
              <w:rPr>
                <w:rFonts w:cs="Times New Roman"/>
                <w:color w:val="000000"/>
              </w:rPr>
            </w:pPr>
            <w:r>
              <w:rPr>
                <w:rFonts w:cs="Times New Roman"/>
                <w:color w:val="000000"/>
              </w:rPr>
              <w:t>6 277,56</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529"/>
        </w:trPr>
        <w:tc>
          <w:tcPr>
            <w:tcW w:w="3542" w:type="dxa"/>
            <w:gridSpan w:val="3"/>
            <w:shd w:val="clear" w:color="auto" w:fill="D9D9D9"/>
            <w:vAlign w:val="center"/>
          </w:tcPr>
          <w:p w:rsidR="007F67A1" w:rsidRDefault="007F67A1">
            <w:pPr>
              <w:rPr>
                <w:rFonts w:cs="Times New Roman"/>
              </w:rPr>
            </w:pPr>
            <w:r>
              <w:rPr>
                <w:rFonts w:cs="Times New Roman"/>
                <w:sz w:val="22"/>
                <w:szCs w:val="22"/>
              </w:rPr>
              <w:t>3. Koszty działalności gospodarczej</w:t>
            </w:r>
          </w:p>
        </w:tc>
        <w:tc>
          <w:tcPr>
            <w:tcW w:w="1984" w:type="dxa"/>
            <w:gridSpan w:val="4"/>
          </w:tcPr>
          <w:p w:rsidR="007F67A1" w:rsidRDefault="007F67A1">
            <w:pPr>
              <w:rPr>
                <w:rFonts w:cs="Times New Roman"/>
                <w:color w:val="000000"/>
              </w:rPr>
            </w:pPr>
            <w:r>
              <w:rPr>
                <w:rFonts w:cs="Times New Roman"/>
                <w:color w:val="000000"/>
              </w:rPr>
              <w:t>24 212,56</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28"/>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4. Pozostałe koszty </w:t>
            </w:r>
          </w:p>
        </w:tc>
        <w:tc>
          <w:tcPr>
            <w:tcW w:w="1984" w:type="dxa"/>
            <w:gridSpan w:val="4"/>
          </w:tcPr>
          <w:p w:rsidR="007F67A1" w:rsidRDefault="007F67A1">
            <w:pPr>
              <w:rPr>
                <w:rFonts w:cs="Times New Roman"/>
                <w:color w:val="000000"/>
              </w:rPr>
            </w:pPr>
            <w:r>
              <w:rPr>
                <w:rFonts w:cs="Times New Roman"/>
                <w:color w:val="000000"/>
              </w:rPr>
              <w:t>80,88</w:t>
            </w:r>
          </w:p>
        </w:tc>
        <w:tc>
          <w:tcPr>
            <w:tcW w:w="1417" w:type="dxa"/>
            <w:gridSpan w:val="2"/>
          </w:tcPr>
          <w:p w:rsidR="007F67A1" w:rsidRDefault="007F67A1">
            <w:pPr>
              <w:rPr>
                <w:rFonts w:cs="Times New Roman"/>
              </w:rPr>
            </w:pPr>
            <w:r>
              <w:rPr>
                <w:rFonts w:cs="Times New Roman"/>
              </w:rPr>
              <w:t>0</w:t>
            </w:r>
          </w:p>
        </w:tc>
        <w:tc>
          <w:tcPr>
            <w:tcW w:w="3827" w:type="dxa"/>
            <w:gridSpan w:val="9"/>
          </w:tcPr>
          <w:p w:rsidR="007F67A1" w:rsidRDefault="007F67A1">
            <w:pPr>
              <w:rPr>
                <w:rFonts w:cs="Times New Roman"/>
              </w:rPr>
            </w:pPr>
            <w:r>
              <w:rPr>
                <w:rFonts w:cs="Times New Roman"/>
              </w:rPr>
              <w:t>0</w:t>
            </w:r>
          </w:p>
        </w:tc>
      </w:tr>
      <w:tr w:rsidR="007F67A1">
        <w:trPr>
          <w:trHeight w:val="420"/>
        </w:trPr>
        <w:tc>
          <w:tcPr>
            <w:tcW w:w="10770" w:type="dxa"/>
            <w:gridSpan w:val="18"/>
            <w:shd w:val="clear" w:color="auto" w:fill="BFBFBF"/>
            <w:vAlign w:val="center"/>
          </w:tcPr>
          <w:p w:rsidR="007F67A1" w:rsidRDefault="007F67A1">
            <w:pPr>
              <w:rPr>
                <w:rFonts w:cs="Times New Roman"/>
                <w:b/>
                <w:bCs/>
              </w:rPr>
            </w:pPr>
            <w:r>
              <w:rPr>
                <w:rFonts w:cs="Times New Roman"/>
                <w:b/>
                <w:bCs/>
              </w:rPr>
              <w:t>V. Informacja o zatrudnieniu i wynagrodzeniu</w:t>
            </w:r>
          </w:p>
        </w:tc>
      </w:tr>
      <w:tr w:rsidR="007F67A1">
        <w:trPr>
          <w:trHeight w:val="1556"/>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1. Liczba osób zatrudnionych w fundacji na podstawie stosunku pracy </w:t>
            </w:r>
            <w:r>
              <w:rPr>
                <w:rFonts w:cs="Times New Roman"/>
                <w:i/>
                <w:iCs/>
                <w:sz w:val="22"/>
                <w:szCs w:val="22"/>
              </w:rPr>
              <w:t>(wg zajmowanego stanowiska)</w:t>
            </w:r>
          </w:p>
        </w:tc>
        <w:tc>
          <w:tcPr>
            <w:tcW w:w="7228" w:type="dxa"/>
            <w:gridSpan w:val="15"/>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1 osoba – pracownik biurowy</w:t>
            </w:r>
          </w:p>
          <w:p w:rsidR="007F67A1" w:rsidRDefault="007F67A1">
            <w:pPr>
              <w:pStyle w:val="FootnoteText"/>
              <w:rPr>
                <w:rFonts w:ascii="Times New Roman" w:hAnsi="Times New Roman" w:cs="Times New Roman"/>
              </w:rPr>
            </w:pPr>
          </w:p>
        </w:tc>
      </w:tr>
      <w:tr w:rsidR="007F67A1">
        <w:trPr>
          <w:trHeight w:val="560"/>
        </w:trPr>
        <w:tc>
          <w:tcPr>
            <w:tcW w:w="3542" w:type="dxa"/>
            <w:gridSpan w:val="3"/>
            <w:shd w:val="clear" w:color="auto" w:fill="D9D9D9"/>
            <w:vAlign w:val="center"/>
          </w:tcPr>
          <w:p w:rsidR="007F67A1" w:rsidRDefault="007F67A1">
            <w:pPr>
              <w:rPr>
                <w:rFonts w:cs="Times New Roman"/>
              </w:rPr>
            </w:pPr>
            <w:r>
              <w:rPr>
                <w:rFonts w:cs="Times New Roman"/>
                <w:sz w:val="22"/>
                <w:szCs w:val="22"/>
              </w:rPr>
              <w:t>2. Liczba osób zatrudnionych wyłącznie w ramach działalności gospodarczej</w:t>
            </w:r>
          </w:p>
        </w:tc>
        <w:tc>
          <w:tcPr>
            <w:tcW w:w="7228" w:type="dxa"/>
            <w:gridSpan w:val="15"/>
          </w:tcPr>
          <w:p w:rsidR="007F67A1" w:rsidRDefault="007F67A1">
            <w:pPr>
              <w:pStyle w:val="FootnoteText"/>
              <w:rPr>
                <w:rFonts w:ascii="Times New Roman" w:hAnsi="Times New Roman" w:cs="Times New Roman"/>
              </w:rPr>
            </w:pPr>
            <w:r>
              <w:rPr>
                <w:rFonts w:ascii="Times New Roman" w:hAnsi="Times New Roman" w:cs="Times New Roman"/>
              </w:rPr>
              <w:t>1 osoba</w:t>
            </w:r>
          </w:p>
        </w:tc>
      </w:tr>
      <w:tr w:rsidR="007F67A1">
        <w:trPr>
          <w:trHeight w:val="714"/>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3. Łączna kwota wynagrodzeń </w:t>
            </w:r>
            <w:r>
              <w:rPr>
                <w:rFonts w:cs="Times New Roman"/>
                <w:i/>
                <w:iCs/>
                <w:sz w:val="22"/>
                <w:szCs w:val="22"/>
              </w:rPr>
              <w:t>(brutto)</w:t>
            </w:r>
            <w:r>
              <w:rPr>
                <w:rFonts w:cs="Times New Roman"/>
                <w:sz w:val="22"/>
                <w:szCs w:val="22"/>
              </w:rPr>
              <w:t xml:space="preserve"> wypłaconych przez fundację w okresie sprawozdawczym (wraz z pochodnymi od wynagrodzeń)</w:t>
            </w:r>
          </w:p>
        </w:tc>
        <w:tc>
          <w:tcPr>
            <w:tcW w:w="7228" w:type="dxa"/>
            <w:gridSpan w:val="15"/>
            <w:vAlign w:val="center"/>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16 103,50</w:t>
            </w:r>
          </w:p>
          <w:p w:rsidR="007F67A1" w:rsidRDefault="007F67A1">
            <w:pPr>
              <w:rPr>
                <w:rFonts w:cs="Times New Roman"/>
              </w:rPr>
            </w:pPr>
          </w:p>
        </w:tc>
      </w:tr>
      <w:tr w:rsidR="007F67A1">
        <w:trPr>
          <w:trHeight w:val="1546"/>
        </w:trPr>
        <w:tc>
          <w:tcPr>
            <w:tcW w:w="3542" w:type="dxa"/>
            <w:gridSpan w:val="3"/>
            <w:shd w:val="clear" w:color="auto" w:fill="D9D9D9"/>
            <w:vAlign w:val="center"/>
          </w:tcPr>
          <w:p w:rsidR="007F67A1" w:rsidRDefault="007F67A1">
            <w:pPr>
              <w:rPr>
                <w:rFonts w:cs="Times New Roman"/>
                <w:i/>
                <w:iCs/>
              </w:rPr>
            </w:pPr>
            <w:r>
              <w:rPr>
                <w:rFonts w:cs="Times New Roman"/>
                <w:sz w:val="22"/>
                <w:szCs w:val="22"/>
              </w:rPr>
              <w:t xml:space="preserve">a. Z tytułu umów o pracę </w:t>
            </w:r>
            <w:r>
              <w:rPr>
                <w:rFonts w:cs="Times New Roman"/>
                <w:i/>
                <w:iCs/>
                <w:sz w:val="22"/>
                <w:szCs w:val="22"/>
              </w:rPr>
              <w:t>(z podziałem na wynagrodzenia, nagrody, premie i inne świadczenia, z wyodrębnieniem całości tych wynagrodzeń osób zatrudnionych wyłącznie w działalności gospodarczej)</w:t>
            </w:r>
          </w:p>
        </w:tc>
        <w:tc>
          <w:tcPr>
            <w:tcW w:w="7228" w:type="dxa"/>
            <w:gridSpan w:val="15"/>
            <w:vAlign w:val="center"/>
          </w:tcPr>
          <w:p w:rsidR="007F67A1" w:rsidRDefault="007F67A1">
            <w:pPr>
              <w:rPr>
                <w:rFonts w:cs="Times New Roman"/>
              </w:rPr>
            </w:pPr>
            <w:r>
              <w:rPr>
                <w:rFonts w:cs="Times New Roman"/>
              </w:rPr>
              <w:t>5 317,50</w:t>
            </w:r>
          </w:p>
        </w:tc>
      </w:tr>
      <w:tr w:rsidR="007F67A1">
        <w:trPr>
          <w:trHeight w:val="546"/>
        </w:trPr>
        <w:tc>
          <w:tcPr>
            <w:tcW w:w="3542" w:type="dxa"/>
            <w:gridSpan w:val="3"/>
            <w:shd w:val="clear" w:color="auto" w:fill="D9D9D9"/>
            <w:vAlign w:val="center"/>
          </w:tcPr>
          <w:p w:rsidR="007F67A1" w:rsidRDefault="007F67A1">
            <w:pPr>
              <w:rPr>
                <w:rFonts w:cs="Times New Roman"/>
              </w:rPr>
            </w:pPr>
            <w:r>
              <w:rPr>
                <w:rFonts w:cs="Times New Roman"/>
                <w:sz w:val="22"/>
                <w:szCs w:val="22"/>
              </w:rPr>
              <w:t>b. Z tytułu umów cywilnoprawnych</w:t>
            </w:r>
          </w:p>
        </w:tc>
        <w:tc>
          <w:tcPr>
            <w:tcW w:w="7228" w:type="dxa"/>
            <w:gridSpan w:val="15"/>
            <w:vAlign w:val="center"/>
          </w:tcPr>
          <w:p w:rsidR="007F67A1" w:rsidRDefault="007F67A1">
            <w:pPr>
              <w:pStyle w:val="FootnoteText"/>
              <w:rPr>
                <w:rFonts w:ascii="Times New Roman" w:hAnsi="Times New Roman" w:cs="Times New Roman"/>
              </w:rPr>
            </w:pPr>
            <w:r>
              <w:rPr>
                <w:rFonts w:ascii="Times New Roman" w:hAnsi="Times New Roman" w:cs="Times New Roman"/>
              </w:rPr>
              <w:t>10 786,00</w:t>
            </w:r>
          </w:p>
        </w:tc>
      </w:tr>
      <w:tr w:rsidR="007F67A1">
        <w:trPr>
          <w:trHeight w:val="3211"/>
        </w:trPr>
        <w:tc>
          <w:tcPr>
            <w:tcW w:w="3542" w:type="dxa"/>
            <w:gridSpan w:val="3"/>
            <w:shd w:val="clear" w:color="auto" w:fill="D9D9D9"/>
          </w:tcPr>
          <w:p w:rsidR="007F67A1" w:rsidRDefault="007F67A1">
            <w:pPr>
              <w:tabs>
                <w:tab w:val="num" w:pos="540"/>
              </w:tabs>
              <w:rPr>
                <w:rFonts w:cs="Times New Roman"/>
              </w:rPr>
            </w:pPr>
            <w:r>
              <w:rPr>
                <w:rFonts w:cs="Times New Roman"/>
                <w:sz w:val="22"/>
                <w:szCs w:val="22"/>
              </w:rPr>
              <w:t xml:space="preserve">c. Wysokości rocznego lub przeciętnego miesięcznego wynagrodzenia wypłaconego łącznie członkom zarządu i innych organów fundacji oraz osobom kierującym wyłącznie działalnością gospodarczą </w:t>
            </w:r>
            <w:r>
              <w:rPr>
                <w:rFonts w:cs="Times New Roman"/>
                <w:i/>
                <w:iCs/>
                <w:sz w:val="22"/>
                <w:szCs w:val="22"/>
              </w:rPr>
              <w:t>(z podziałem na wynagrodzenia, nagrody, premie i inne świadczenia)</w:t>
            </w:r>
          </w:p>
        </w:tc>
        <w:tc>
          <w:tcPr>
            <w:tcW w:w="7228" w:type="dxa"/>
            <w:gridSpan w:val="15"/>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5 317,50</w:t>
            </w:r>
            <w:r>
              <w:rPr>
                <w:rFonts w:ascii="Times New Roman" w:hAnsi="Times New Roman" w:cs="Times New Roman"/>
              </w:rPr>
              <w:t xml:space="preserve"> </w:t>
            </w:r>
            <w:r>
              <w:rPr>
                <w:rFonts w:ascii="Times New Roman" w:hAnsi="Times New Roman" w:cs="Times New Roman"/>
                <w:sz w:val="24"/>
                <w:szCs w:val="24"/>
              </w:rPr>
              <w:t>rocznie na podstawie stosunku pracy – pracownik biurowy</w:t>
            </w:r>
          </w:p>
          <w:p w:rsidR="007F67A1" w:rsidRDefault="007F67A1">
            <w:pPr>
              <w:pStyle w:val="FootnoteText"/>
              <w:rPr>
                <w:rFonts w:ascii="Times New Roman" w:hAnsi="Times New Roman" w:cs="Times New Roman"/>
              </w:rPr>
            </w:pPr>
          </w:p>
        </w:tc>
      </w:tr>
      <w:tr w:rsidR="007F67A1">
        <w:trPr>
          <w:trHeight w:val="685"/>
        </w:trPr>
        <w:tc>
          <w:tcPr>
            <w:tcW w:w="10770" w:type="dxa"/>
            <w:gridSpan w:val="18"/>
            <w:shd w:val="clear" w:color="auto" w:fill="BFBFBF"/>
            <w:vAlign w:val="center"/>
          </w:tcPr>
          <w:p w:rsidR="007F67A1" w:rsidRDefault="007F67A1">
            <w:pPr>
              <w:rPr>
                <w:rFonts w:cs="Times New Roman"/>
                <w:b/>
                <w:bCs/>
              </w:rPr>
            </w:pPr>
            <w:r>
              <w:rPr>
                <w:rFonts w:cs="Times New Roman"/>
                <w:b/>
                <w:bCs/>
              </w:rPr>
              <w:t>VI. Informacja o udzielonych przez fundację pożyczkach pieniężnych w okresie sprawozdawczym</w:t>
            </w:r>
          </w:p>
        </w:tc>
      </w:tr>
      <w:tr w:rsidR="007F67A1">
        <w:trPr>
          <w:trHeight w:val="614"/>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1. Fundacja udzielała pożyczek pieniężnych </w:t>
            </w:r>
            <w:r>
              <w:rPr>
                <w:rFonts w:cs="Times New Roman"/>
                <w:i/>
                <w:iCs/>
                <w:sz w:val="22"/>
                <w:szCs w:val="22"/>
              </w:rPr>
              <w:t>(zaznaczyć odpowiednie pole, w przypadku zaznaczenia pola TAK należy wypełnić rubryki 2-4)</w:t>
            </w:r>
          </w:p>
        </w:tc>
        <w:tc>
          <w:tcPr>
            <w:tcW w:w="2020" w:type="dxa"/>
            <w:gridSpan w:val="5"/>
            <w:shd w:val="clear" w:color="auto" w:fill="D9D9D9"/>
            <w:vAlign w:val="center"/>
          </w:tcPr>
          <w:p w:rsidR="007F67A1" w:rsidRDefault="007F67A1">
            <w:pPr>
              <w:jc w:val="center"/>
              <w:rPr>
                <w:rFonts w:cs="Times New Roman"/>
                <w:b/>
                <w:bCs/>
              </w:rPr>
            </w:pPr>
            <w:r>
              <w:rPr>
                <w:rFonts w:cs="Times New Roman"/>
                <w:b/>
                <w:bCs/>
                <w:sz w:val="22"/>
                <w:szCs w:val="22"/>
              </w:rPr>
              <w:t>NIE</w:t>
            </w:r>
          </w:p>
        </w:tc>
        <w:tc>
          <w:tcPr>
            <w:tcW w:w="1381" w:type="dxa"/>
            <w:shd w:val="clear" w:color="auto" w:fill="FFFFFF"/>
            <w:vAlign w:val="center"/>
          </w:tcPr>
          <w:p w:rsidR="007F67A1" w:rsidRDefault="007F67A1">
            <w:pPr>
              <w:jc w:val="center"/>
              <w:rPr>
                <w:rFonts w:cs="Times New Roman"/>
              </w:rPr>
            </w:pPr>
            <w:r>
              <w:rPr>
                <w:rFonts w:cs="Times New Roman"/>
                <w:sz w:val="22"/>
                <w:szCs w:val="22"/>
              </w:rPr>
              <w:t>X</w:t>
            </w:r>
          </w:p>
        </w:tc>
        <w:tc>
          <w:tcPr>
            <w:tcW w:w="2272" w:type="dxa"/>
            <w:gridSpan w:val="7"/>
            <w:shd w:val="clear" w:color="auto" w:fill="D9D9D9"/>
            <w:vAlign w:val="center"/>
          </w:tcPr>
          <w:p w:rsidR="007F67A1" w:rsidRDefault="007F67A1">
            <w:pPr>
              <w:jc w:val="center"/>
              <w:rPr>
                <w:rFonts w:cs="Times New Roman"/>
                <w:b/>
                <w:bCs/>
              </w:rPr>
            </w:pPr>
            <w:r>
              <w:rPr>
                <w:rFonts w:cs="Times New Roman"/>
                <w:b/>
                <w:bCs/>
                <w:sz w:val="22"/>
                <w:szCs w:val="22"/>
              </w:rPr>
              <w:t>TAK</w:t>
            </w:r>
          </w:p>
        </w:tc>
        <w:tc>
          <w:tcPr>
            <w:tcW w:w="1555" w:type="dxa"/>
            <w:gridSpan w:val="2"/>
            <w:vAlign w:val="center"/>
          </w:tcPr>
          <w:p w:rsidR="007F67A1" w:rsidRDefault="007F67A1">
            <w:pPr>
              <w:rPr>
                <w:rFonts w:cs="Times New Roman"/>
              </w:rPr>
            </w:pPr>
            <w:r>
              <w:rPr>
                <w:rFonts w:cs="Times New Roman"/>
                <w:sz w:val="22"/>
                <w:szCs w:val="22"/>
              </w:rPr>
              <w:t>-</w:t>
            </w:r>
          </w:p>
        </w:tc>
      </w:tr>
      <w:tr w:rsidR="007F67A1">
        <w:trPr>
          <w:trHeight w:val="704"/>
        </w:trPr>
        <w:tc>
          <w:tcPr>
            <w:tcW w:w="3542" w:type="dxa"/>
            <w:gridSpan w:val="3"/>
            <w:shd w:val="clear" w:color="auto" w:fill="D9D9D9"/>
            <w:vAlign w:val="center"/>
          </w:tcPr>
          <w:p w:rsidR="007F67A1" w:rsidRDefault="007F67A1">
            <w:pPr>
              <w:rPr>
                <w:rFonts w:cs="Times New Roman"/>
              </w:rPr>
            </w:pPr>
            <w:r>
              <w:rPr>
                <w:rFonts w:cs="Times New Roman"/>
                <w:sz w:val="22"/>
                <w:szCs w:val="22"/>
              </w:rPr>
              <w:t>2. Wysokość udzielonych pożyczek pieniężnych</w:t>
            </w:r>
          </w:p>
        </w:tc>
        <w:tc>
          <w:tcPr>
            <w:tcW w:w="7228" w:type="dxa"/>
            <w:gridSpan w:val="15"/>
          </w:tcPr>
          <w:p w:rsidR="007F67A1" w:rsidRDefault="007F67A1">
            <w:pPr>
              <w:rPr>
                <w:rFonts w:cs="Times New Roman"/>
              </w:rPr>
            </w:pPr>
            <w:r>
              <w:rPr>
                <w:rFonts w:cs="Times New Roman"/>
                <w:sz w:val="22"/>
                <w:szCs w:val="22"/>
              </w:rPr>
              <w:t>-</w:t>
            </w:r>
          </w:p>
        </w:tc>
      </w:tr>
      <w:tr w:rsidR="007F67A1">
        <w:trPr>
          <w:trHeight w:val="967"/>
        </w:trPr>
        <w:tc>
          <w:tcPr>
            <w:tcW w:w="3542" w:type="dxa"/>
            <w:gridSpan w:val="3"/>
            <w:shd w:val="clear" w:color="auto" w:fill="D9D9D9"/>
            <w:vAlign w:val="center"/>
          </w:tcPr>
          <w:p w:rsidR="007F67A1" w:rsidRDefault="007F67A1">
            <w:pPr>
              <w:rPr>
                <w:rFonts w:cs="Times New Roman"/>
              </w:rPr>
            </w:pPr>
            <w:r>
              <w:rPr>
                <w:rFonts w:cs="Times New Roman"/>
                <w:sz w:val="22"/>
                <w:szCs w:val="22"/>
              </w:rPr>
              <w:t>3. Wskazanie pożyczkobiorców i warunków przyznania pożyczek pieniężnych</w:t>
            </w:r>
          </w:p>
        </w:tc>
        <w:tc>
          <w:tcPr>
            <w:tcW w:w="7228" w:type="dxa"/>
            <w:gridSpan w:val="15"/>
            <w:shd w:val="clear" w:color="auto" w:fill="FFFFFF"/>
          </w:tcPr>
          <w:p w:rsidR="007F67A1" w:rsidRDefault="007F67A1">
            <w:pPr>
              <w:rPr>
                <w:rFonts w:cs="Times New Roman"/>
              </w:rPr>
            </w:pPr>
            <w:r>
              <w:rPr>
                <w:rFonts w:cs="Times New Roman"/>
                <w:sz w:val="22"/>
                <w:szCs w:val="22"/>
              </w:rPr>
              <w:t>-</w:t>
            </w:r>
          </w:p>
        </w:tc>
      </w:tr>
      <w:tr w:rsidR="007F67A1">
        <w:trPr>
          <w:trHeight w:val="983"/>
        </w:trPr>
        <w:tc>
          <w:tcPr>
            <w:tcW w:w="3542" w:type="dxa"/>
            <w:gridSpan w:val="3"/>
            <w:shd w:val="clear" w:color="auto" w:fill="D9D9D9"/>
            <w:vAlign w:val="center"/>
          </w:tcPr>
          <w:p w:rsidR="007F67A1" w:rsidRDefault="007F67A1">
            <w:pPr>
              <w:rPr>
                <w:rFonts w:cs="Times New Roman"/>
              </w:rPr>
            </w:pPr>
            <w:r>
              <w:rPr>
                <w:rFonts w:cs="Times New Roman"/>
                <w:sz w:val="22"/>
                <w:szCs w:val="22"/>
              </w:rPr>
              <w:t xml:space="preserve">4. Statutowa podstawa udzielenia pożyczek pieniężnych </w:t>
            </w:r>
            <w:r>
              <w:rPr>
                <w:rFonts w:cs="Times New Roman"/>
                <w:i/>
                <w:iCs/>
                <w:sz w:val="22"/>
                <w:szCs w:val="22"/>
              </w:rPr>
              <w:t>(należy zacytować odpowiedni przepis statutu)</w:t>
            </w:r>
          </w:p>
        </w:tc>
        <w:tc>
          <w:tcPr>
            <w:tcW w:w="7228" w:type="dxa"/>
            <w:gridSpan w:val="15"/>
          </w:tcPr>
          <w:p w:rsidR="007F67A1" w:rsidRDefault="007F67A1">
            <w:pPr>
              <w:rPr>
                <w:rFonts w:cs="Times New Roman"/>
              </w:rPr>
            </w:pPr>
            <w:r>
              <w:rPr>
                <w:rFonts w:cs="Times New Roman"/>
              </w:rPr>
              <w:t>-</w:t>
            </w:r>
          </w:p>
        </w:tc>
      </w:tr>
      <w:tr w:rsidR="007F67A1">
        <w:trPr>
          <w:trHeight w:val="677"/>
        </w:trPr>
        <w:tc>
          <w:tcPr>
            <w:tcW w:w="10770" w:type="dxa"/>
            <w:gridSpan w:val="18"/>
            <w:shd w:val="clear" w:color="auto" w:fill="BFBFBF"/>
            <w:vAlign w:val="center"/>
          </w:tcPr>
          <w:p w:rsidR="007F67A1" w:rsidRDefault="007F67A1">
            <w:pPr>
              <w:rPr>
                <w:rFonts w:cs="Times New Roman"/>
                <w:b/>
                <w:bCs/>
              </w:rPr>
            </w:pPr>
            <w:r>
              <w:rPr>
                <w:rFonts w:cs="Times New Roman"/>
                <w:b/>
                <w:bCs/>
              </w:rPr>
              <w:t>VII. Środki fundacji</w:t>
            </w:r>
          </w:p>
        </w:tc>
      </w:tr>
      <w:tr w:rsidR="007F67A1">
        <w:tc>
          <w:tcPr>
            <w:tcW w:w="10770" w:type="dxa"/>
            <w:gridSpan w:val="18"/>
            <w:shd w:val="clear" w:color="auto" w:fill="D9D9D9"/>
          </w:tcPr>
          <w:p w:rsidR="007F67A1" w:rsidRDefault="007F67A1">
            <w:pPr>
              <w:rPr>
                <w:rFonts w:cs="Times New Roman"/>
              </w:rPr>
            </w:pPr>
            <w:r>
              <w:rPr>
                <w:rFonts w:cs="Times New Roman"/>
                <w:sz w:val="22"/>
                <w:szCs w:val="22"/>
              </w:rPr>
              <w:t xml:space="preserve">1. Kwoty zgromadzone na rachunkach płatniczych, ze wskazaniem banku w przypadku rachunku bankowego </w:t>
            </w:r>
            <w:r>
              <w:rPr>
                <w:rFonts w:cs="Times New Roman"/>
                <w:i/>
                <w:iCs/>
                <w:sz w:val="22"/>
                <w:szCs w:val="22"/>
              </w:rPr>
              <w:t>(należy podać dane na koniec roku sprawozdawczego)</w:t>
            </w:r>
            <w:r>
              <w:rPr>
                <w:rFonts w:cs="Times New Roman"/>
                <w:sz w:val="22"/>
                <w:szCs w:val="22"/>
              </w:rPr>
              <w:t xml:space="preserve"> </w:t>
            </w:r>
          </w:p>
        </w:tc>
      </w:tr>
      <w:tr w:rsidR="007F67A1">
        <w:trPr>
          <w:trHeight w:val="1326"/>
        </w:trPr>
        <w:tc>
          <w:tcPr>
            <w:tcW w:w="10770" w:type="dxa"/>
            <w:gridSpan w:val="18"/>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Bank IDEA BANK - 30 1950 0001 2006 5232 7070 0002</w:t>
            </w: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kwota: 5 731,25 zł</w:t>
            </w:r>
          </w:p>
          <w:p w:rsidR="007F67A1" w:rsidRDefault="007F67A1">
            <w:pPr>
              <w:pStyle w:val="Default"/>
              <w:spacing w:after="0" w:line="240" w:lineRule="auto"/>
              <w:rPr>
                <w:rFonts w:ascii="Times New Roman" w:hAnsi="Times New Roman" w:cs="Times New Roman"/>
                <w:sz w:val="24"/>
                <w:szCs w:val="24"/>
              </w:rPr>
            </w:pP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Bank IDEA BANK - 39 1950 0001 2006 5232 7070 0003</w:t>
            </w: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kwota: 810,70 zł</w:t>
            </w:r>
          </w:p>
          <w:p w:rsidR="007F67A1" w:rsidRDefault="007F67A1">
            <w:pPr>
              <w:pStyle w:val="Default"/>
              <w:spacing w:after="0" w:line="240" w:lineRule="auto"/>
              <w:rPr>
                <w:rFonts w:ascii="Times New Roman" w:hAnsi="Times New Roman" w:cs="Times New Roman"/>
                <w:sz w:val="24"/>
                <w:szCs w:val="24"/>
              </w:rPr>
            </w:pP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Bank Pekao SA – 02 1240 5178 1111 0010 8248 6326</w:t>
            </w:r>
          </w:p>
          <w:p w:rsidR="007F67A1" w:rsidRDefault="007F67A1">
            <w:pPr>
              <w:rPr>
                <w:rFonts w:cs="Times New Roman"/>
              </w:rPr>
            </w:pPr>
            <w:r>
              <w:rPr>
                <w:rFonts w:cs="Times New Roman"/>
              </w:rPr>
              <w:t>Kwota: 67,77 zł</w:t>
            </w:r>
          </w:p>
        </w:tc>
      </w:tr>
      <w:tr w:rsidR="007F67A1">
        <w:tc>
          <w:tcPr>
            <w:tcW w:w="10770" w:type="dxa"/>
            <w:gridSpan w:val="18"/>
            <w:shd w:val="clear" w:color="auto" w:fill="D9D9D9"/>
          </w:tcPr>
          <w:p w:rsidR="007F67A1" w:rsidRDefault="007F67A1">
            <w:pPr>
              <w:rPr>
                <w:rFonts w:cs="Times New Roman"/>
              </w:rPr>
            </w:pPr>
            <w:r>
              <w:rPr>
                <w:rFonts w:cs="Times New Roman"/>
                <w:sz w:val="22"/>
                <w:szCs w:val="22"/>
              </w:rPr>
              <w:t xml:space="preserve">2. Kwoty zgromadzone na rachunkach płatniczych spółdzielczej kasy oszczędnościowo-kredytowej (SKOK) w przypadku rachunku członka SKOK  </w:t>
            </w:r>
            <w:r>
              <w:rPr>
                <w:rFonts w:cs="Times New Roman"/>
                <w:i/>
                <w:iCs/>
                <w:sz w:val="22"/>
                <w:szCs w:val="22"/>
              </w:rPr>
              <w:t xml:space="preserve">(należy podać dane na koniec roku sprawozdawczego) </w:t>
            </w:r>
          </w:p>
        </w:tc>
      </w:tr>
      <w:tr w:rsidR="007F67A1">
        <w:trPr>
          <w:trHeight w:val="705"/>
        </w:trPr>
        <w:tc>
          <w:tcPr>
            <w:tcW w:w="10770" w:type="dxa"/>
            <w:gridSpan w:val="18"/>
          </w:tcPr>
          <w:p w:rsidR="007F67A1" w:rsidRDefault="007F67A1">
            <w:pPr>
              <w:rPr>
                <w:rFonts w:cs="Times New Roman"/>
              </w:rPr>
            </w:pPr>
          </w:p>
          <w:p w:rsidR="007F67A1" w:rsidRDefault="007F67A1">
            <w:pPr>
              <w:rPr>
                <w:rFonts w:cs="Times New Roman"/>
                <w:color w:val="000000"/>
              </w:rPr>
            </w:pPr>
            <w:r>
              <w:rPr>
                <w:rFonts w:cs="Times New Roman"/>
                <w:color w:val="000000"/>
              </w:rPr>
              <w:t>Fundacja nie dysponowała żadnymi środkami pieniężnymi na rachunkach w SKOK.</w:t>
            </w:r>
          </w:p>
          <w:p w:rsidR="007F67A1" w:rsidRDefault="007F67A1">
            <w:pPr>
              <w:rPr>
                <w:rFonts w:cs="Times New Roman"/>
              </w:rPr>
            </w:pPr>
          </w:p>
          <w:p w:rsidR="007F67A1" w:rsidRDefault="007F67A1">
            <w:pPr>
              <w:rPr>
                <w:rFonts w:cs="Times New Roman"/>
              </w:rPr>
            </w:pPr>
          </w:p>
        </w:tc>
      </w:tr>
      <w:tr w:rsidR="007F67A1">
        <w:trPr>
          <w:trHeight w:val="559"/>
        </w:trPr>
        <w:tc>
          <w:tcPr>
            <w:tcW w:w="5359" w:type="dxa"/>
            <w:gridSpan w:val="6"/>
            <w:shd w:val="clear" w:color="auto" w:fill="D9D9D9"/>
          </w:tcPr>
          <w:p w:rsidR="007F67A1" w:rsidRDefault="007F67A1">
            <w:pPr>
              <w:rPr>
                <w:rFonts w:cs="Times New Roman"/>
              </w:rPr>
            </w:pPr>
            <w:r>
              <w:rPr>
                <w:rFonts w:cs="Times New Roman"/>
                <w:sz w:val="22"/>
                <w:szCs w:val="22"/>
              </w:rPr>
              <w:t>3. Wysokość kwot zgromadzonych w gotówce</w:t>
            </w:r>
          </w:p>
          <w:p w:rsidR="007F67A1" w:rsidRDefault="007F67A1">
            <w:pPr>
              <w:rPr>
                <w:rFonts w:cs="Times New Roman"/>
              </w:rPr>
            </w:pPr>
            <w:r>
              <w:rPr>
                <w:rFonts w:cs="Times New Roman"/>
                <w:i/>
                <w:iCs/>
                <w:sz w:val="22"/>
                <w:szCs w:val="22"/>
              </w:rPr>
              <w:t xml:space="preserve"> (należy podać dane na koniec roku sprawozdawczego)</w:t>
            </w:r>
          </w:p>
        </w:tc>
        <w:tc>
          <w:tcPr>
            <w:tcW w:w="5411" w:type="dxa"/>
            <w:gridSpan w:val="12"/>
          </w:tcPr>
          <w:p w:rsidR="007F67A1" w:rsidRDefault="007F67A1">
            <w:pPr>
              <w:rPr>
                <w:rFonts w:cs="Times New Roman"/>
              </w:rPr>
            </w:pPr>
          </w:p>
          <w:p w:rsidR="007F67A1" w:rsidRDefault="007F67A1">
            <w:pPr>
              <w:pStyle w:val="FootnoteText"/>
              <w:rPr>
                <w:rFonts w:ascii="Times New Roman" w:hAnsi="Times New Roman" w:cs="Times New Roman"/>
              </w:rPr>
            </w:pPr>
            <w:r>
              <w:rPr>
                <w:rFonts w:ascii="Times New Roman" w:hAnsi="Times New Roman" w:cs="Times New Roman"/>
              </w:rPr>
              <w:t>0</w:t>
            </w:r>
          </w:p>
          <w:p w:rsidR="007F67A1" w:rsidRDefault="007F67A1">
            <w:pPr>
              <w:rPr>
                <w:rFonts w:cs="Times New Roman"/>
              </w:rPr>
            </w:pPr>
          </w:p>
        </w:tc>
      </w:tr>
      <w:tr w:rsidR="007F67A1">
        <w:trPr>
          <w:trHeight w:val="70"/>
        </w:trPr>
        <w:tc>
          <w:tcPr>
            <w:tcW w:w="3967" w:type="dxa"/>
            <w:gridSpan w:val="4"/>
            <w:shd w:val="clear" w:color="auto" w:fill="D9D9D9"/>
          </w:tcPr>
          <w:p w:rsidR="007F67A1" w:rsidRDefault="007F67A1">
            <w:pPr>
              <w:rPr>
                <w:rFonts w:cs="Times New Roman"/>
              </w:rPr>
            </w:pPr>
            <w:r>
              <w:rPr>
                <w:rFonts w:cs="Times New Roman"/>
                <w:sz w:val="22"/>
                <w:szCs w:val="22"/>
              </w:rPr>
              <w:t>4. Wartość nabytych obligacji oraz wielkość objętych udziałów lub nabytych akcji w spółkach prawa handlowego ze wskazaniem tych spółek</w:t>
            </w:r>
          </w:p>
        </w:tc>
        <w:tc>
          <w:tcPr>
            <w:tcW w:w="3688" w:type="dxa"/>
            <w:gridSpan w:val="8"/>
            <w:shd w:val="clear" w:color="auto" w:fill="D9D9D9"/>
          </w:tcPr>
          <w:p w:rsidR="007F67A1" w:rsidRDefault="007F67A1">
            <w:pPr>
              <w:rPr>
                <w:rFonts w:cs="Times New Roman"/>
              </w:rPr>
            </w:pPr>
            <w:r>
              <w:rPr>
                <w:rFonts w:cs="Times New Roman"/>
                <w:sz w:val="22"/>
                <w:szCs w:val="22"/>
              </w:rPr>
              <w:t>5. Dane o nabytych nieruchomościach, ich przeznaczeniu oraz wysokości kwot wydatkowanych na to nabycie</w:t>
            </w:r>
          </w:p>
        </w:tc>
        <w:tc>
          <w:tcPr>
            <w:tcW w:w="3115" w:type="dxa"/>
            <w:gridSpan w:val="6"/>
            <w:shd w:val="clear" w:color="auto" w:fill="D9D9D9"/>
          </w:tcPr>
          <w:p w:rsidR="007F67A1" w:rsidRDefault="007F67A1">
            <w:pPr>
              <w:rPr>
                <w:rFonts w:cs="Times New Roman"/>
              </w:rPr>
            </w:pPr>
            <w:r>
              <w:rPr>
                <w:rFonts w:cs="Times New Roman"/>
                <w:sz w:val="22"/>
                <w:szCs w:val="22"/>
              </w:rPr>
              <w:t>6. Nabyte pozostałe środki trwałe</w:t>
            </w:r>
          </w:p>
        </w:tc>
      </w:tr>
      <w:tr w:rsidR="007F67A1">
        <w:trPr>
          <w:trHeight w:val="3937"/>
        </w:trPr>
        <w:tc>
          <w:tcPr>
            <w:tcW w:w="3967" w:type="dxa"/>
            <w:gridSpan w:val="4"/>
          </w:tcPr>
          <w:p w:rsidR="007F67A1" w:rsidRDefault="007F67A1">
            <w:pPr>
              <w:rPr>
                <w:rFonts w:cs="Times New Roman"/>
                <w:color w:val="000000"/>
              </w:rPr>
            </w:pPr>
            <w:r>
              <w:rPr>
                <w:rFonts w:cs="Times New Roman"/>
                <w:color w:val="000000"/>
              </w:rPr>
              <w:t>fundacja nie nabyła obligacji oraz akcji / nie objęła udziałów</w:t>
            </w:r>
          </w:p>
        </w:tc>
        <w:tc>
          <w:tcPr>
            <w:tcW w:w="3688" w:type="dxa"/>
            <w:gridSpan w:val="8"/>
          </w:tcPr>
          <w:p w:rsidR="007F67A1" w:rsidRDefault="007F67A1">
            <w:pPr>
              <w:rPr>
                <w:rFonts w:cs="Times New Roman"/>
              </w:rPr>
            </w:pPr>
            <w:r>
              <w:rPr>
                <w:rFonts w:cs="Times New Roman"/>
                <w:color w:val="000000"/>
              </w:rPr>
              <w:t>fundacja nie nabyła nieruchomości</w:t>
            </w:r>
          </w:p>
        </w:tc>
        <w:tc>
          <w:tcPr>
            <w:tcW w:w="3115" w:type="dxa"/>
            <w:gridSpan w:val="6"/>
          </w:tcPr>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fundacja nie posiada środków trwałych. </w:t>
            </w:r>
          </w:p>
          <w:p w:rsidR="007F67A1" w:rsidRDefault="007F67A1">
            <w:pPr>
              <w:rPr>
                <w:rFonts w:cs="Times New Roman"/>
              </w:rPr>
            </w:pPr>
          </w:p>
        </w:tc>
      </w:tr>
      <w:tr w:rsidR="007F67A1">
        <w:trPr>
          <w:cantSplit/>
          <w:trHeight w:val="283"/>
        </w:trPr>
        <w:tc>
          <w:tcPr>
            <w:tcW w:w="3967" w:type="dxa"/>
            <w:gridSpan w:val="4"/>
            <w:vMerge w:val="restart"/>
            <w:shd w:val="clear" w:color="auto" w:fill="D9D9D9"/>
          </w:tcPr>
          <w:p w:rsidR="007F67A1" w:rsidRDefault="007F67A1">
            <w:pPr>
              <w:rPr>
                <w:rFonts w:cs="Times New Roman"/>
              </w:rPr>
            </w:pPr>
            <w:r>
              <w:rPr>
                <w:rFonts w:cs="Times New Roman"/>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shd w:val="clear" w:color="auto" w:fill="D9D9D9"/>
          </w:tcPr>
          <w:p w:rsidR="007F67A1" w:rsidRDefault="007F67A1">
            <w:pPr>
              <w:jc w:val="center"/>
              <w:rPr>
                <w:rFonts w:cs="Times New Roman"/>
              </w:rPr>
            </w:pPr>
            <w:r>
              <w:rPr>
                <w:rFonts w:cs="Times New Roman"/>
                <w:sz w:val="22"/>
                <w:szCs w:val="22"/>
              </w:rPr>
              <w:t>Aktywa</w:t>
            </w:r>
          </w:p>
        </w:tc>
        <w:tc>
          <w:tcPr>
            <w:tcW w:w="3115" w:type="dxa"/>
            <w:gridSpan w:val="6"/>
            <w:shd w:val="clear" w:color="auto" w:fill="D9D9D9"/>
          </w:tcPr>
          <w:p w:rsidR="007F67A1" w:rsidRDefault="007F67A1">
            <w:pPr>
              <w:jc w:val="center"/>
              <w:rPr>
                <w:rFonts w:cs="Times New Roman"/>
              </w:rPr>
            </w:pPr>
            <w:r>
              <w:rPr>
                <w:rFonts w:cs="Times New Roman"/>
                <w:sz w:val="22"/>
                <w:szCs w:val="22"/>
              </w:rPr>
              <w:t>Zobowiązania</w:t>
            </w:r>
          </w:p>
        </w:tc>
      </w:tr>
      <w:tr w:rsidR="007F67A1">
        <w:trPr>
          <w:cantSplit/>
          <w:trHeight w:val="2139"/>
        </w:trPr>
        <w:tc>
          <w:tcPr>
            <w:tcW w:w="3967" w:type="dxa"/>
            <w:gridSpan w:val="4"/>
            <w:vMerge/>
            <w:vAlign w:val="center"/>
          </w:tcPr>
          <w:p w:rsidR="007F67A1" w:rsidRDefault="007F67A1">
            <w:pPr>
              <w:rPr>
                <w:rFonts w:cs="Times New Roman"/>
              </w:rPr>
            </w:pPr>
          </w:p>
        </w:tc>
        <w:tc>
          <w:tcPr>
            <w:tcW w:w="3688" w:type="dxa"/>
            <w:gridSpan w:val="8"/>
          </w:tcPr>
          <w:p w:rsidR="007F67A1" w:rsidRDefault="007F67A1">
            <w:pPr>
              <w:pStyle w:val="Default"/>
              <w:spacing w:after="0" w:line="240" w:lineRule="auto"/>
              <w:rPr>
                <w:rFonts w:ascii="Times New Roman" w:hAnsi="Times New Roman" w:cs="Times New Roman"/>
                <w:sz w:val="24"/>
                <w:szCs w:val="24"/>
              </w:rPr>
            </w:pP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 xml:space="preserve">Aktywa trwałe: </w:t>
            </w: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0 (31.12.2022r.)</w:t>
            </w:r>
          </w:p>
          <w:p w:rsidR="007F67A1" w:rsidRDefault="007F67A1">
            <w:pPr>
              <w:pStyle w:val="Default"/>
              <w:spacing w:after="0" w:line="240" w:lineRule="auto"/>
              <w:rPr>
                <w:rFonts w:ascii="Times New Roman" w:hAnsi="Times New Roman" w:cs="Times New Roman"/>
                <w:sz w:val="24"/>
                <w:szCs w:val="24"/>
              </w:rPr>
            </w:pPr>
            <w:r>
              <w:rPr>
                <w:rFonts w:ascii="Times New Roman" w:hAnsi="Times New Roman" w:cs="Times New Roman"/>
                <w:sz w:val="24"/>
                <w:szCs w:val="24"/>
              </w:rPr>
              <w:t>0 (31.12.2023r.)</w:t>
            </w:r>
          </w:p>
          <w:p w:rsidR="007F67A1" w:rsidRDefault="007F67A1">
            <w:pPr>
              <w:pStyle w:val="Default"/>
              <w:spacing w:after="0" w:line="240" w:lineRule="auto"/>
              <w:rPr>
                <w:rFonts w:ascii="Times New Roman" w:hAnsi="Times New Roman" w:cs="Times New Roman"/>
                <w:sz w:val="24"/>
                <w:szCs w:val="24"/>
              </w:rPr>
            </w:pPr>
          </w:p>
          <w:p w:rsidR="007F67A1" w:rsidRDefault="007F67A1">
            <w:pPr>
              <w:rPr>
                <w:rFonts w:cs="Times New Roman"/>
              </w:rPr>
            </w:pPr>
            <w:r>
              <w:rPr>
                <w:rFonts w:cs="Times New Roman"/>
              </w:rPr>
              <w:t xml:space="preserve">Aktywa obrotowe: </w:t>
            </w:r>
          </w:p>
          <w:p w:rsidR="007F67A1" w:rsidRDefault="007F67A1">
            <w:pPr>
              <w:rPr>
                <w:rFonts w:cs="Times New Roman"/>
              </w:rPr>
            </w:pPr>
            <w:r>
              <w:rPr>
                <w:rFonts w:cs="Times New Roman"/>
              </w:rPr>
              <w:t>103 406,12 (31.12.2022r.)</w:t>
            </w:r>
          </w:p>
          <w:p w:rsidR="007F67A1" w:rsidRDefault="007F67A1">
            <w:pPr>
              <w:rPr>
                <w:rFonts w:cs="Times New Roman"/>
              </w:rPr>
            </w:pPr>
            <w:r>
              <w:rPr>
                <w:rFonts w:cs="Times New Roman"/>
              </w:rPr>
              <w:t>48.005,68  (31.12.2023r.)</w:t>
            </w:r>
          </w:p>
        </w:tc>
        <w:tc>
          <w:tcPr>
            <w:tcW w:w="3115" w:type="dxa"/>
            <w:gridSpan w:val="6"/>
          </w:tcPr>
          <w:p w:rsidR="007F67A1" w:rsidRDefault="007F67A1">
            <w:pPr>
              <w:rPr>
                <w:rFonts w:cs="Times New Roman"/>
              </w:rPr>
            </w:pPr>
          </w:p>
          <w:p w:rsidR="007F67A1" w:rsidRDefault="007F67A1">
            <w:pPr>
              <w:rPr>
                <w:rFonts w:cs="Times New Roman"/>
              </w:rPr>
            </w:pPr>
            <w:r>
              <w:rPr>
                <w:rFonts w:cs="Times New Roman"/>
              </w:rPr>
              <w:t>8 276,39 (31.12.2022r.)</w:t>
            </w:r>
          </w:p>
          <w:p w:rsidR="007F67A1" w:rsidRDefault="007F67A1">
            <w:pPr>
              <w:rPr>
                <w:rFonts w:cs="Times New Roman"/>
              </w:rPr>
            </w:pPr>
            <w:r>
              <w:rPr>
                <w:rFonts w:cs="Times New Roman"/>
              </w:rPr>
              <w:t>1.039,21 (31.12.2023r.)</w:t>
            </w:r>
          </w:p>
        </w:tc>
      </w:tr>
      <w:tr w:rsidR="007F67A1">
        <w:trPr>
          <w:trHeight w:val="411"/>
        </w:trPr>
        <w:tc>
          <w:tcPr>
            <w:tcW w:w="10770" w:type="dxa"/>
            <w:gridSpan w:val="18"/>
            <w:shd w:val="clear" w:color="auto" w:fill="BFBFBF"/>
            <w:vAlign w:val="center"/>
          </w:tcPr>
          <w:p w:rsidR="007F67A1" w:rsidRDefault="007F67A1">
            <w:pPr>
              <w:jc w:val="both"/>
              <w:rPr>
                <w:rFonts w:cs="Times New Roman"/>
                <w:b/>
                <w:bCs/>
              </w:rPr>
            </w:pPr>
            <w:r>
              <w:rPr>
                <w:rFonts w:cs="Times New Roman"/>
                <w:b/>
                <w:bCs/>
              </w:rPr>
              <w:t xml:space="preserve">VIII. Dane o działalności zleconej fundacji przez podmioty państwowe i samorządowe </w:t>
            </w:r>
            <w:r>
              <w:rPr>
                <w:rFonts w:cs="Times New Roman"/>
                <w:i/>
                <w:iCs/>
              </w:rPr>
              <w:t>(usługi, państwowe zadania zlecone - dotacje i zamówienia publiczne) oraz informacja o wyniku finansowym tej działalności</w:t>
            </w:r>
            <w:r>
              <w:rPr>
                <w:rStyle w:val="FootnoteReference"/>
                <w:i/>
                <w:iCs/>
              </w:rPr>
              <w:footnoteReference w:id="1"/>
            </w:r>
          </w:p>
        </w:tc>
      </w:tr>
      <w:tr w:rsidR="007F67A1">
        <w:trPr>
          <w:trHeight w:val="3420"/>
        </w:trPr>
        <w:tc>
          <w:tcPr>
            <w:tcW w:w="10770" w:type="dxa"/>
            <w:gridSpan w:val="18"/>
            <w:vAlign w:val="center"/>
          </w:tcPr>
          <w:p w:rsidR="007F67A1" w:rsidRDefault="007F67A1">
            <w:pPr>
              <w:rPr>
                <w:rFonts w:cs="Times New Roman"/>
                <w:color w:val="000000"/>
              </w:rPr>
            </w:pPr>
          </w:p>
          <w:p w:rsidR="007F67A1" w:rsidRDefault="007F67A1">
            <w:pPr>
              <w:rPr>
                <w:rFonts w:cs="Times New Roman"/>
              </w:rPr>
            </w:pPr>
            <w:r>
              <w:rPr>
                <w:rFonts w:cs="Times New Roman"/>
                <w:color w:val="000000"/>
              </w:rPr>
              <w:t>W okresie sprawozdawczym fundacja nie realizowała żadnej działalności zleconej przez podmioty państwowe i samorządowe.</w:t>
            </w:r>
            <w:r>
              <w:rPr>
                <w:rFonts w:cs="Times New Roman"/>
              </w:rPr>
              <w:t xml:space="preserve"> </w:t>
            </w:r>
          </w:p>
        </w:tc>
      </w:tr>
      <w:tr w:rsidR="007F67A1">
        <w:trPr>
          <w:trHeight w:val="117"/>
        </w:trPr>
        <w:tc>
          <w:tcPr>
            <w:tcW w:w="10770" w:type="dxa"/>
            <w:gridSpan w:val="18"/>
            <w:shd w:val="clear" w:color="auto" w:fill="BFBFBF"/>
            <w:vAlign w:val="center"/>
          </w:tcPr>
          <w:p w:rsidR="007F67A1" w:rsidRDefault="007F67A1">
            <w:pPr>
              <w:jc w:val="both"/>
              <w:rPr>
                <w:rFonts w:cs="Times New Roman"/>
                <w:b/>
                <w:bCs/>
              </w:rPr>
            </w:pPr>
            <w:r>
              <w:rPr>
                <w:rFonts w:cs="Times New Roman"/>
                <w:b/>
                <w:bCs/>
              </w:rPr>
              <w:t xml:space="preserve">IX. </w:t>
            </w:r>
            <w:bookmarkStart w:id="0" w:name="_Hlk120695458"/>
            <w:r>
              <w:rPr>
                <w:rFonts w:cs="Times New Roman"/>
                <w:b/>
                <w:bCs/>
              </w:rPr>
              <w:t>Informacja o rozliczeniach fundacji</w:t>
            </w:r>
            <w:bookmarkEnd w:id="0"/>
            <w:r>
              <w:rPr>
                <w:rFonts w:cs="Times New Roman"/>
                <w:b/>
                <w:bCs/>
              </w:rPr>
              <w:t xml:space="preserve"> w okresie sprawozdawczym</w:t>
            </w:r>
          </w:p>
        </w:tc>
      </w:tr>
      <w:tr w:rsidR="007F67A1">
        <w:trPr>
          <w:trHeight w:val="342"/>
        </w:trPr>
        <w:tc>
          <w:tcPr>
            <w:tcW w:w="10770" w:type="dxa"/>
            <w:gridSpan w:val="18"/>
            <w:shd w:val="clear" w:color="auto" w:fill="BFBFBF"/>
            <w:vAlign w:val="center"/>
          </w:tcPr>
          <w:p w:rsidR="007F67A1" w:rsidRDefault="007F67A1">
            <w:pPr>
              <w:pStyle w:val="ListParagraph"/>
              <w:numPr>
                <w:ilvl w:val="0"/>
                <w:numId w:val="3"/>
              </w:numPr>
            </w:pPr>
            <w:r>
              <w:rPr>
                <w:sz w:val="22"/>
                <w:szCs w:val="22"/>
              </w:rPr>
              <w:t>Z tytułu ciążących zobowiązań podatkowych</w:t>
            </w:r>
          </w:p>
        </w:tc>
      </w:tr>
      <w:tr w:rsidR="007F67A1">
        <w:trPr>
          <w:trHeight w:val="1919"/>
        </w:trPr>
        <w:tc>
          <w:tcPr>
            <w:tcW w:w="10770" w:type="dxa"/>
            <w:gridSpan w:val="18"/>
            <w:vAlign w:val="center"/>
          </w:tcPr>
          <w:p w:rsidR="007F67A1" w:rsidRDefault="007F67A1">
            <w:pPr>
              <w:jc w:val="both"/>
              <w:rPr>
                <w:rFonts w:ascii="Aptos CE" w:hAnsi="Aptos CE" w:cs="Aptos CE"/>
                <w:color w:val="000000"/>
              </w:rPr>
            </w:pPr>
          </w:p>
          <w:p w:rsidR="007F67A1" w:rsidRDefault="007F67A1">
            <w:pPr>
              <w:jc w:val="both"/>
              <w:rPr>
                <w:rFonts w:cs="Times New Roman"/>
                <w:b/>
                <w:bCs/>
                <w:color w:val="000000"/>
              </w:rPr>
            </w:pPr>
            <w:r>
              <w:rPr>
                <w:rFonts w:cs="Times New Roman"/>
                <w:color w:val="000000"/>
              </w:rPr>
              <w:t>Fundacja nie miała żadnych zobowiązań podatkowych na koniec okresu sprawozdawczego</w:t>
            </w:r>
            <w:r>
              <w:rPr>
                <w:rFonts w:cs="Times New Roman"/>
                <w:b/>
                <w:bCs/>
                <w:color w:val="000000"/>
              </w:rPr>
              <w:t xml:space="preserve"> .</w:t>
            </w:r>
          </w:p>
          <w:p w:rsidR="007F67A1" w:rsidRDefault="007F67A1">
            <w:pPr>
              <w:jc w:val="both"/>
              <w:rPr>
                <w:rFonts w:cs="Times New Roman"/>
                <w:b/>
                <w:bCs/>
              </w:rPr>
            </w:pPr>
          </w:p>
          <w:p w:rsidR="007F67A1" w:rsidRDefault="007F67A1">
            <w:pPr>
              <w:jc w:val="both"/>
              <w:rPr>
                <w:rFonts w:cs="Times New Roman"/>
                <w:b/>
                <w:bCs/>
              </w:rPr>
            </w:pPr>
          </w:p>
        </w:tc>
      </w:tr>
      <w:tr w:rsidR="007F67A1">
        <w:trPr>
          <w:trHeight w:val="269"/>
        </w:trPr>
        <w:tc>
          <w:tcPr>
            <w:tcW w:w="10770" w:type="dxa"/>
            <w:gridSpan w:val="18"/>
            <w:shd w:val="clear" w:color="auto" w:fill="BFBFBF"/>
            <w:vAlign w:val="center"/>
          </w:tcPr>
          <w:p w:rsidR="007F67A1" w:rsidRDefault="007F67A1">
            <w:pPr>
              <w:pStyle w:val="ListParagraph"/>
              <w:numPr>
                <w:ilvl w:val="0"/>
                <w:numId w:val="3"/>
              </w:numPr>
            </w:pPr>
            <w:r>
              <w:rPr>
                <w:sz w:val="22"/>
                <w:szCs w:val="22"/>
              </w:rPr>
              <w:t>Informacja w sprawie składanych deklaracji podatkowych</w:t>
            </w:r>
          </w:p>
        </w:tc>
      </w:tr>
      <w:tr w:rsidR="007F67A1">
        <w:trPr>
          <w:trHeight w:val="2829"/>
        </w:trPr>
        <w:tc>
          <w:tcPr>
            <w:tcW w:w="10770" w:type="dxa"/>
            <w:gridSpan w:val="18"/>
          </w:tcPr>
          <w:p w:rsidR="007F67A1" w:rsidRDefault="007F67A1">
            <w:pPr>
              <w:tabs>
                <w:tab w:val="left" w:pos="5846"/>
              </w:tabs>
              <w:rPr>
                <w:rFonts w:cs="Times New Roman"/>
                <w:color w:val="FF0000"/>
              </w:rPr>
            </w:pPr>
          </w:p>
          <w:p w:rsidR="007F67A1" w:rsidRDefault="007F67A1">
            <w:pPr>
              <w:pStyle w:val="FootnoteText"/>
              <w:rPr>
                <w:rFonts w:ascii="Times New Roman" w:hAnsi="Times New Roman" w:cs="Times New Roman"/>
                <w:color w:val="FF0000"/>
              </w:rPr>
            </w:pPr>
            <w:r>
              <w:rPr>
                <w:rFonts w:ascii="Times New Roman" w:hAnsi="Times New Roman" w:cs="Times New Roman"/>
              </w:rPr>
              <w:t>CIT-8</w:t>
            </w:r>
          </w:p>
        </w:tc>
      </w:tr>
      <w:tr w:rsidR="007F67A1">
        <w:trPr>
          <w:trHeight w:val="3359"/>
        </w:trPr>
        <w:tc>
          <w:tcPr>
            <w:tcW w:w="5359" w:type="dxa"/>
            <w:gridSpan w:val="6"/>
            <w:shd w:val="clear" w:color="auto" w:fill="BFBFBF"/>
            <w:vAlign w:val="center"/>
          </w:tcPr>
          <w:p w:rsidR="007F67A1" w:rsidRDefault="007F67A1">
            <w:pPr>
              <w:jc w:val="both"/>
              <w:rPr>
                <w:rFonts w:cs="Times New Roman"/>
                <w:i/>
                <w:iCs/>
              </w:rPr>
            </w:pPr>
            <w:r>
              <w:rPr>
                <w:rFonts w:cs="Times New Roman"/>
                <w:b/>
                <w:bCs/>
              </w:rPr>
              <w:t xml:space="preserve">X. Informacja, czy fundacja jest instytucją obowiązaną w rozumieniu ustawy z dnia 1 marca 2018 r. o przeciwdziałaniu praniu pieniędzy oraz finansowaniu terroryzmu </w:t>
            </w:r>
            <w:r>
              <w:rPr>
                <w:rFonts w:cs="Times New Roman"/>
                <w:b/>
                <w:bCs/>
                <w:i/>
                <w:iCs/>
              </w:rPr>
              <w:t xml:space="preserve">(Dz.U. z 2022 r. poz. 593, z późn.zm.) – </w:t>
            </w:r>
            <w:r>
              <w:rPr>
                <w:rFonts w:cs="Times New Roman"/>
                <w:i/>
                <w:iCs/>
              </w:rPr>
              <w:t>zaznaczyć odpowiednie pole,</w:t>
            </w:r>
            <w:r>
              <w:rPr>
                <w:rFonts w:cs="Times New Roman"/>
                <w:b/>
                <w:bCs/>
                <w:i/>
                <w:iCs/>
              </w:rPr>
              <w:t xml:space="preserve"> </w:t>
            </w:r>
            <w:r>
              <w:rPr>
                <w:rFonts w:cs="Times New Roman"/>
                <w:i/>
                <w:iCs/>
                <w:sz w:val="22"/>
                <w:szCs w:val="22"/>
              </w:rPr>
              <w:t xml:space="preserve">w przypadku zaznaczenia odpowiedzi TAK należy wypełnić </w:t>
            </w:r>
            <w:r>
              <w:rPr>
                <w:rFonts w:cs="Times New Roman"/>
                <w:i/>
                <w:iCs/>
              </w:rPr>
              <w:t>część XI.</w:t>
            </w:r>
          </w:p>
          <w:p w:rsidR="007F67A1" w:rsidRDefault="007F67A1">
            <w:pPr>
              <w:jc w:val="both"/>
              <w:rPr>
                <w:rFonts w:cs="Times New Roman"/>
                <w:i/>
                <w:iCs/>
              </w:rPr>
            </w:pPr>
          </w:p>
          <w:p w:rsidR="007F67A1" w:rsidRDefault="007F67A1">
            <w:pPr>
              <w:rPr>
                <w:rFonts w:cs="Times New Roman"/>
                <w:b/>
                <w:bCs/>
              </w:rPr>
            </w:pPr>
          </w:p>
        </w:tc>
        <w:tc>
          <w:tcPr>
            <w:tcW w:w="1584" w:type="dxa"/>
            <w:gridSpan w:val="3"/>
            <w:shd w:val="clear" w:color="auto" w:fill="BFBFBF"/>
            <w:vAlign w:val="center"/>
          </w:tcPr>
          <w:p w:rsidR="007F67A1" w:rsidRDefault="007F67A1">
            <w:pPr>
              <w:jc w:val="center"/>
              <w:rPr>
                <w:rFonts w:cs="Times New Roman"/>
                <w:b/>
                <w:bCs/>
              </w:rPr>
            </w:pPr>
            <w:r>
              <w:rPr>
                <w:rFonts w:cs="Times New Roman"/>
                <w:b/>
                <w:bCs/>
              </w:rPr>
              <w:t>NIE</w:t>
            </w:r>
          </w:p>
        </w:tc>
        <w:tc>
          <w:tcPr>
            <w:tcW w:w="1138" w:type="dxa"/>
            <w:gridSpan w:val="4"/>
            <w:vAlign w:val="center"/>
          </w:tcPr>
          <w:p w:rsidR="007F67A1" w:rsidRDefault="007F67A1">
            <w:pPr>
              <w:rPr>
                <w:rFonts w:cs="Times New Roman"/>
              </w:rPr>
            </w:pPr>
            <w:r>
              <w:rPr>
                <w:rFonts w:cs="Times New Roman"/>
              </w:rPr>
              <w:t>-</w:t>
            </w:r>
          </w:p>
        </w:tc>
        <w:tc>
          <w:tcPr>
            <w:tcW w:w="1134" w:type="dxa"/>
            <w:gridSpan w:val="3"/>
            <w:shd w:val="clear" w:color="auto" w:fill="BFBFBF"/>
            <w:vAlign w:val="center"/>
          </w:tcPr>
          <w:p w:rsidR="007F67A1" w:rsidRDefault="007F67A1">
            <w:pPr>
              <w:jc w:val="center"/>
              <w:rPr>
                <w:rFonts w:cs="Times New Roman"/>
                <w:b/>
                <w:bCs/>
              </w:rPr>
            </w:pPr>
            <w:r>
              <w:rPr>
                <w:rFonts w:cs="Times New Roman"/>
                <w:b/>
                <w:bCs/>
              </w:rPr>
              <w:t>TAK</w:t>
            </w:r>
          </w:p>
        </w:tc>
        <w:tc>
          <w:tcPr>
            <w:tcW w:w="1555" w:type="dxa"/>
            <w:gridSpan w:val="2"/>
            <w:vAlign w:val="center"/>
          </w:tcPr>
          <w:p w:rsidR="007F67A1" w:rsidRDefault="007F67A1">
            <w:pPr>
              <w:rPr>
                <w:rFonts w:cs="Times New Roman"/>
              </w:rPr>
            </w:pPr>
            <w:r>
              <w:rPr>
                <w:rFonts w:cs="Times New Roman"/>
              </w:rPr>
              <w:t>X</w:t>
            </w:r>
          </w:p>
        </w:tc>
      </w:tr>
      <w:tr w:rsidR="007F67A1">
        <w:trPr>
          <w:trHeight w:val="1074"/>
        </w:trPr>
        <w:tc>
          <w:tcPr>
            <w:tcW w:w="10770" w:type="dxa"/>
            <w:gridSpan w:val="18"/>
            <w:shd w:val="clear" w:color="auto" w:fill="BFBFBF"/>
            <w:vAlign w:val="center"/>
          </w:tcPr>
          <w:p w:rsidR="007F67A1" w:rsidRDefault="007F67A1">
            <w:pPr>
              <w:jc w:val="both"/>
              <w:rPr>
                <w:rFonts w:cs="Times New Roman"/>
                <w:b/>
                <w:bCs/>
              </w:rPr>
            </w:pPr>
            <w:r>
              <w:rPr>
                <w:rFonts w:cs="Times New Roman"/>
                <w:b/>
                <w:bCs/>
              </w:rPr>
              <w:t>XI</w:t>
            </w:r>
            <w:bookmarkStart w:id="1" w:name="_Hlk120696113"/>
            <w:r>
              <w:rPr>
                <w:rFonts w:cs="Times New Roman"/>
                <w:b/>
                <w:bCs/>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7F67A1">
        <w:trPr>
          <w:trHeight w:val="2727"/>
        </w:trPr>
        <w:tc>
          <w:tcPr>
            <w:tcW w:w="10770" w:type="dxa"/>
            <w:gridSpan w:val="18"/>
          </w:tcPr>
          <w:p w:rsidR="007F67A1" w:rsidRDefault="007F67A1">
            <w:pPr>
              <w:rPr>
                <w:rFonts w:cs="Times New Roman"/>
                <w:b/>
                <w:bCs/>
                <w:color w:val="000000"/>
              </w:rPr>
            </w:pPr>
          </w:p>
          <w:p w:rsidR="007F67A1" w:rsidRDefault="007F67A1">
            <w:pPr>
              <w:pStyle w:val="BodyText2"/>
              <w:rPr>
                <w:b/>
                <w:bCs/>
              </w:rPr>
            </w:pPr>
            <w:r>
              <w:t>fundacja nie przyjmowała ani nie dokonywała płatności w gotówce o wartości równej lub przekraczającej równowartość 10 000 euro.</w:t>
            </w:r>
          </w:p>
          <w:p w:rsidR="007F67A1" w:rsidRDefault="007F67A1">
            <w:pPr>
              <w:rPr>
                <w:rFonts w:cs="Times New Roman"/>
                <w:b/>
                <w:bCs/>
                <w:color w:val="000000"/>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p w:rsidR="007F67A1" w:rsidRDefault="007F67A1">
            <w:pPr>
              <w:rPr>
                <w:rFonts w:cs="Times New Roman"/>
                <w:b/>
                <w:bCs/>
              </w:rPr>
            </w:pPr>
          </w:p>
        </w:tc>
      </w:tr>
      <w:tr w:rsidR="007F67A1">
        <w:trPr>
          <w:trHeight w:val="441"/>
        </w:trPr>
        <w:tc>
          <w:tcPr>
            <w:tcW w:w="10770" w:type="dxa"/>
            <w:gridSpan w:val="18"/>
            <w:shd w:val="clear" w:color="auto" w:fill="BFBFBF"/>
          </w:tcPr>
          <w:p w:rsidR="007F67A1" w:rsidRDefault="007F67A1">
            <w:pPr>
              <w:rPr>
                <w:rFonts w:cs="Times New Roman"/>
                <w:b/>
                <w:bCs/>
              </w:rPr>
            </w:pPr>
            <w:r>
              <w:rPr>
                <w:rFonts w:cs="Times New Roman"/>
                <w:b/>
                <w:bCs/>
              </w:rPr>
              <w:t>XII. Informacja o przeprowadzanych kontrolach w fundacji</w:t>
            </w:r>
          </w:p>
        </w:tc>
      </w:tr>
      <w:tr w:rsidR="007F67A1">
        <w:trPr>
          <w:trHeight w:val="666"/>
        </w:trPr>
        <w:tc>
          <w:tcPr>
            <w:tcW w:w="5359" w:type="dxa"/>
            <w:gridSpan w:val="6"/>
            <w:shd w:val="clear" w:color="auto" w:fill="D9D9D9"/>
          </w:tcPr>
          <w:p w:rsidR="007F67A1" w:rsidRDefault="007F67A1">
            <w:pPr>
              <w:rPr>
                <w:rFonts w:cs="Times New Roman"/>
                <w:i/>
                <w:iCs/>
              </w:rPr>
            </w:pPr>
            <w:r>
              <w:rPr>
                <w:rFonts w:cs="Times New Roman"/>
                <w:sz w:val="22"/>
                <w:szCs w:val="22"/>
              </w:rPr>
              <w:t xml:space="preserve">1. Informacja, czy w fundacji była przeprowadzona kontrola </w:t>
            </w:r>
            <w:r>
              <w:rPr>
                <w:rFonts w:cs="Times New Roman"/>
                <w:i/>
                <w:iCs/>
                <w:sz w:val="22"/>
                <w:szCs w:val="22"/>
              </w:rPr>
              <w:t>(zaznaczyć odpowiednie pole, w przypadku zaznaczenia odpowiedzi TAK należy wypełnić rubrykę 2)</w:t>
            </w:r>
          </w:p>
        </w:tc>
        <w:tc>
          <w:tcPr>
            <w:tcW w:w="1584" w:type="dxa"/>
            <w:gridSpan w:val="3"/>
            <w:shd w:val="clear" w:color="auto" w:fill="D9D9D9"/>
            <w:vAlign w:val="center"/>
          </w:tcPr>
          <w:p w:rsidR="007F67A1" w:rsidRDefault="007F67A1">
            <w:pPr>
              <w:jc w:val="center"/>
              <w:rPr>
                <w:rFonts w:cs="Times New Roman"/>
                <w:b/>
                <w:bCs/>
              </w:rPr>
            </w:pPr>
            <w:r>
              <w:rPr>
                <w:rFonts w:cs="Times New Roman"/>
                <w:b/>
                <w:bCs/>
                <w:sz w:val="22"/>
                <w:szCs w:val="22"/>
              </w:rPr>
              <w:t>NIE</w:t>
            </w:r>
          </w:p>
        </w:tc>
        <w:tc>
          <w:tcPr>
            <w:tcW w:w="1138" w:type="dxa"/>
            <w:gridSpan w:val="4"/>
            <w:vAlign w:val="center"/>
          </w:tcPr>
          <w:p w:rsidR="007F67A1" w:rsidRDefault="007F67A1">
            <w:pPr>
              <w:jc w:val="center"/>
              <w:rPr>
                <w:rFonts w:cs="Times New Roman"/>
              </w:rPr>
            </w:pPr>
            <w:r>
              <w:rPr>
                <w:rFonts w:cs="Times New Roman"/>
              </w:rPr>
              <w:t>x</w:t>
            </w:r>
          </w:p>
        </w:tc>
        <w:tc>
          <w:tcPr>
            <w:tcW w:w="1134" w:type="dxa"/>
            <w:gridSpan w:val="3"/>
            <w:shd w:val="clear" w:color="auto" w:fill="D9D9D9"/>
            <w:vAlign w:val="center"/>
          </w:tcPr>
          <w:p w:rsidR="007F67A1" w:rsidRDefault="007F67A1">
            <w:pPr>
              <w:jc w:val="center"/>
              <w:rPr>
                <w:rFonts w:cs="Times New Roman"/>
                <w:b/>
                <w:bCs/>
              </w:rPr>
            </w:pPr>
            <w:r>
              <w:rPr>
                <w:rFonts w:cs="Times New Roman"/>
                <w:b/>
                <w:bCs/>
                <w:sz w:val="22"/>
                <w:szCs w:val="22"/>
              </w:rPr>
              <w:t>TAK</w:t>
            </w:r>
          </w:p>
        </w:tc>
        <w:tc>
          <w:tcPr>
            <w:tcW w:w="1555" w:type="dxa"/>
            <w:gridSpan w:val="2"/>
            <w:vAlign w:val="center"/>
          </w:tcPr>
          <w:p w:rsidR="007F67A1" w:rsidRDefault="007F67A1">
            <w:pPr>
              <w:jc w:val="center"/>
              <w:rPr>
                <w:rFonts w:cs="Times New Roman"/>
                <w:b/>
                <w:bCs/>
              </w:rPr>
            </w:pPr>
            <w:r>
              <w:rPr>
                <w:rFonts w:cs="Times New Roman"/>
                <w:b/>
                <w:bCs/>
              </w:rPr>
              <w:t>-</w:t>
            </w:r>
          </w:p>
        </w:tc>
      </w:tr>
      <w:tr w:rsidR="007F67A1">
        <w:trPr>
          <w:trHeight w:val="460"/>
        </w:trPr>
        <w:tc>
          <w:tcPr>
            <w:tcW w:w="10770" w:type="dxa"/>
            <w:gridSpan w:val="18"/>
            <w:shd w:val="clear" w:color="auto" w:fill="D9D9D9"/>
          </w:tcPr>
          <w:p w:rsidR="007F67A1" w:rsidRDefault="007F67A1">
            <w:pPr>
              <w:rPr>
                <w:rFonts w:cs="Times New Roman"/>
              </w:rPr>
            </w:pPr>
            <w:r>
              <w:rPr>
                <w:rFonts w:cs="Times New Roman"/>
                <w:sz w:val="22"/>
                <w:szCs w:val="22"/>
              </w:rPr>
              <w:t>2. Wyniki przeprowadzonej kontroli w fundacji (</w:t>
            </w:r>
            <w:r>
              <w:rPr>
                <w:rFonts w:cs="Times New Roman"/>
                <w:i/>
                <w:iCs/>
                <w:sz w:val="22"/>
                <w:szCs w:val="22"/>
              </w:rPr>
              <w:t>pozytywne i negatywne wraz ze wskazaniem podmiotu przeprowadzającego kontrolę)</w:t>
            </w:r>
          </w:p>
        </w:tc>
      </w:tr>
      <w:tr w:rsidR="007F67A1">
        <w:trPr>
          <w:trHeight w:val="1562"/>
        </w:trPr>
        <w:tc>
          <w:tcPr>
            <w:tcW w:w="10770" w:type="dxa"/>
            <w:gridSpan w:val="18"/>
          </w:tcPr>
          <w:p w:rsidR="007F67A1" w:rsidRDefault="007F67A1">
            <w:pPr>
              <w:rPr>
                <w:rFonts w:cs="Times New Roman"/>
              </w:rPr>
            </w:pPr>
            <w:r>
              <w:rPr>
                <w:rFonts w:cs="Times New Roman"/>
              </w:rPr>
              <w:t>-</w:t>
            </w:r>
          </w:p>
        </w:tc>
      </w:tr>
    </w:tbl>
    <w:p w:rsidR="007F67A1" w:rsidRDefault="007F67A1">
      <w:pPr>
        <w:tabs>
          <w:tab w:val="num" w:pos="540"/>
          <w:tab w:val="num" w:pos="900"/>
        </w:tabs>
        <w:jc w:val="both"/>
        <w:rPr>
          <w:rFonts w:cs="Times New Roman"/>
        </w:rPr>
      </w:pPr>
    </w:p>
    <w:p w:rsidR="007F67A1" w:rsidRDefault="007F67A1">
      <w:pPr>
        <w:rPr>
          <w:rFonts w:cs="Times New Roman"/>
        </w:rPr>
      </w:pPr>
    </w:p>
    <w:p w:rsidR="007F67A1" w:rsidRDefault="007F67A1">
      <w:pPr>
        <w:pStyle w:val="FootnoteText"/>
        <w:rPr>
          <w:rFonts w:ascii="Times New Roman" w:hAnsi="Times New Roman" w:cs="Times New Roman"/>
        </w:rPr>
      </w:pPr>
      <w:r>
        <w:rPr>
          <w:rFonts w:ascii="Times New Roman" w:hAnsi="Times New Roman" w:cs="Times New Roman"/>
        </w:rPr>
        <w:t>Jarosław Wierny                                                          Magdalena Wierna-Malinowska</w:t>
      </w:r>
    </w:p>
    <w:p w:rsidR="007F67A1" w:rsidRDefault="007F67A1">
      <w:pPr>
        <w:rPr>
          <w:rFonts w:cs="Times New Roman"/>
        </w:rPr>
      </w:pPr>
      <w:r>
        <w:rPr>
          <w:rFonts w:cs="Times New Roman"/>
        </w:rPr>
        <w:t>prezes                                                                          zastępca prezesa</w:t>
      </w:r>
    </w:p>
    <w:p w:rsidR="007F67A1" w:rsidRDefault="007F67A1">
      <w:pPr>
        <w:tabs>
          <w:tab w:val="num" w:pos="540"/>
          <w:tab w:val="num" w:pos="900"/>
        </w:tabs>
        <w:jc w:val="both"/>
        <w:rPr>
          <w:rFonts w:cs="Times New Roman"/>
        </w:rPr>
      </w:pPr>
      <w:r>
        <w:rPr>
          <w:rFonts w:cs="Times New Roman"/>
        </w:rPr>
        <w:t>………………………………………                                ……………………………………</w:t>
      </w:r>
    </w:p>
    <w:p w:rsidR="007F67A1" w:rsidRDefault="007F67A1">
      <w:pPr>
        <w:tabs>
          <w:tab w:val="num" w:pos="540"/>
          <w:tab w:val="num" w:pos="900"/>
        </w:tabs>
        <w:jc w:val="both"/>
        <w:rPr>
          <w:rFonts w:cs="Times New Roman"/>
        </w:rPr>
      </w:pPr>
      <w:r>
        <w:rPr>
          <w:rFonts w:cs="Times New Roman"/>
        </w:rPr>
        <w:t>podpisy członków zarządu fundacji*</w:t>
      </w:r>
      <w:r>
        <w:rPr>
          <w:rFonts w:cs="Times New Roman"/>
        </w:rPr>
        <w:tab/>
      </w:r>
      <w:r>
        <w:rPr>
          <w:rFonts w:cs="Times New Roman"/>
        </w:rPr>
        <w:tab/>
      </w:r>
      <w:r>
        <w:rPr>
          <w:rFonts w:cs="Times New Roman"/>
        </w:rPr>
        <w:tab/>
        <w:t xml:space="preserve">        podpisy członków zarządu fundacji*</w:t>
      </w:r>
    </w:p>
    <w:p w:rsidR="007F67A1" w:rsidRDefault="007F67A1">
      <w:pPr>
        <w:tabs>
          <w:tab w:val="num" w:pos="540"/>
          <w:tab w:val="num" w:pos="900"/>
        </w:tabs>
        <w:ind w:left="360"/>
        <w:rPr>
          <w:rFonts w:cs="Times New Roman"/>
        </w:rPr>
      </w:pPr>
    </w:p>
    <w:p w:rsidR="007F67A1" w:rsidRDefault="007F67A1">
      <w:pPr>
        <w:tabs>
          <w:tab w:val="num" w:pos="540"/>
          <w:tab w:val="num" w:pos="900"/>
        </w:tabs>
        <w:ind w:left="360"/>
        <w:rPr>
          <w:rFonts w:cs="Times New Roman"/>
        </w:rPr>
      </w:pPr>
    </w:p>
    <w:p w:rsidR="007F67A1" w:rsidRDefault="007F67A1">
      <w:pPr>
        <w:tabs>
          <w:tab w:val="num" w:pos="540"/>
          <w:tab w:val="num" w:pos="900"/>
        </w:tabs>
        <w:ind w:left="360"/>
        <w:rPr>
          <w:rFonts w:cs="Times New Roman"/>
        </w:rPr>
      </w:pPr>
      <w:r>
        <w:rPr>
          <w:rFonts w:cs="Times New Roman"/>
          <w:color w:val="000000"/>
        </w:rPr>
        <w:t>Opole 23-11-2025</w:t>
      </w:r>
    </w:p>
    <w:p w:rsidR="007F67A1" w:rsidRDefault="007F67A1">
      <w:pPr>
        <w:tabs>
          <w:tab w:val="num" w:pos="540"/>
          <w:tab w:val="num" w:pos="900"/>
        </w:tabs>
        <w:ind w:left="360"/>
        <w:rPr>
          <w:rFonts w:cs="Times New Roman"/>
        </w:rPr>
      </w:pPr>
      <w:r>
        <w:rPr>
          <w:rFonts w:cs="Times New Roman"/>
        </w:rPr>
        <w:t>…………………………………</w:t>
      </w:r>
    </w:p>
    <w:p w:rsidR="007F67A1" w:rsidRDefault="007F67A1">
      <w:pPr>
        <w:pStyle w:val="BodyTextFirstIndent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rsidR="007F67A1" w:rsidRDefault="007F67A1">
      <w:pPr>
        <w:tabs>
          <w:tab w:val="num" w:pos="540"/>
          <w:tab w:val="num" w:pos="900"/>
        </w:tabs>
        <w:ind w:left="360"/>
        <w:rPr>
          <w:rFonts w:cs="Times New Roman"/>
          <w:sz w:val="20"/>
          <w:szCs w:val="20"/>
        </w:rPr>
      </w:pPr>
      <w:r>
        <w:rPr>
          <w:rFonts w:cs="Times New Roman"/>
        </w:rPr>
        <w:t>*</w:t>
      </w:r>
      <w:r>
        <w:rPr>
          <w:rStyle w:val="cf01"/>
          <w:i/>
          <w:iCs/>
        </w:rPr>
        <w:t xml:space="preserve">podpisy członków zarządu fundacji zgodnie z zasadami reprezentacji określonymi w statucie fundacji </w:t>
      </w:r>
    </w:p>
    <w:p w:rsidR="007F67A1" w:rsidRDefault="007F67A1">
      <w:pPr>
        <w:spacing w:after="160" w:line="256" w:lineRule="auto"/>
        <w:rPr>
          <w:rFonts w:cs="Times New Roman"/>
        </w:rPr>
      </w:pPr>
    </w:p>
    <w:sectPr w:rsidR="007F67A1" w:rsidSect="007F67A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7A1" w:rsidRDefault="007F67A1">
      <w:pPr>
        <w:rPr>
          <w:rFonts w:cs="Times New Roman"/>
        </w:rPr>
      </w:pPr>
      <w:r>
        <w:rPr>
          <w:rFonts w:cs="Times New Roman"/>
        </w:rPr>
        <w:separator/>
      </w:r>
    </w:p>
  </w:endnote>
  <w:endnote w:type="continuationSeparator" w:id="0">
    <w:p w:rsidR="007F67A1" w:rsidRDefault="007F67A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Apto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ptos CE">
    <w:panose1 w:val="00000000000000000000"/>
    <w:charset w:val="EE"/>
    <w:family w:val="swiss"/>
    <w:notTrueType/>
    <w:pitch w:val="variable"/>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7A1" w:rsidRDefault="007F67A1">
      <w:pPr>
        <w:rPr>
          <w:rFonts w:cs="Times New Roman"/>
        </w:rPr>
      </w:pPr>
      <w:r>
        <w:rPr>
          <w:rFonts w:cs="Times New Roman"/>
        </w:rPr>
        <w:separator/>
      </w:r>
    </w:p>
  </w:footnote>
  <w:footnote w:type="continuationSeparator" w:id="0">
    <w:p w:rsidR="007F67A1" w:rsidRDefault="007F67A1">
      <w:pPr>
        <w:rPr>
          <w:rFonts w:cs="Times New Roman"/>
        </w:rPr>
      </w:pPr>
      <w:r>
        <w:rPr>
          <w:rFonts w:cs="Times New Roman"/>
        </w:rPr>
        <w:continuationSeparator/>
      </w:r>
    </w:p>
  </w:footnote>
  <w:footnote w:id="1">
    <w:p w:rsidR="007F67A1" w:rsidRDefault="007F67A1">
      <w:pPr>
        <w:pStyle w:val="FootnoteText"/>
      </w:pPr>
      <w:r>
        <w:rPr>
          <w:rStyle w:val="FootnoteReference"/>
        </w:rPr>
        <w:footnoteRef/>
      </w:r>
      <w:r>
        <w:rPr>
          <w:rFonts w:ascii="Times New Roman" w:hAnsi="Times New Roman" w:cs="Times New Roman"/>
        </w:rPr>
        <w:t xml:space="preserve"> </w:t>
      </w:r>
      <w:r>
        <w:rPr>
          <w:rFonts w:ascii="Times New Roman" w:hAnsi="Times New Roman" w:cs="Times New Roman"/>
          <w:sz w:val="20"/>
          <w:szCs w:val="20"/>
        </w:rPr>
        <w:t>Dane powinny być spójne z danymi finansowymi podawanymi w części III pkt 2 lit. 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F31"/>
    <w:multiLevelType w:val="hybridMultilevel"/>
    <w:tmpl w:val="41EA1EF6"/>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A1B65CD"/>
    <w:multiLevelType w:val="hybridMultilevel"/>
    <w:tmpl w:val="15F23B8A"/>
    <w:lvl w:ilvl="0" w:tplc="0415000B">
      <w:start w:val="1"/>
      <w:numFmt w:val="bullet"/>
      <w:lvlText w:val=""/>
      <w:lvlJc w:val="left"/>
      <w:pPr>
        <w:ind w:left="360" w:hanging="360"/>
      </w:pPr>
      <w:rPr>
        <w:rFonts w:ascii="Wingdings" w:hAnsi="Wingdings" w:cs="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
    <w:nsid w:val="193C3AC6"/>
    <w:multiLevelType w:val="hybridMultilevel"/>
    <w:tmpl w:val="D592FF88"/>
    <w:lvl w:ilvl="0" w:tplc="0415000F">
      <w:start w:val="1"/>
      <w:numFmt w:val="decimal"/>
      <w:lvlText w:val="%1."/>
      <w:lvlJc w:val="left"/>
      <w:pPr>
        <w:tabs>
          <w:tab w:val="num" w:pos="720"/>
        </w:tabs>
        <w:ind w:left="720" w:hanging="360"/>
      </w:pPr>
      <w:rPr>
        <w:rFonts w:ascii="Times New Roman" w:hAnsi="Times New Roman" w:cs="Times New Roman" w:hint="default"/>
      </w:rPr>
    </w:lvl>
    <w:lvl w:ilvl="1" w:tplc="8EB42CB8">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2B2139D9"/>
    <w:multiLevelType w:val="hybridMultilevel"/>
    <w:tmpl w:val="22E0576E"/>
    <w:lvl w:ilvl="0" w:tplc="16AE6EB2">
      <w:start w:val="1"/>
      <w:numFmt w:val="decimal"/>
      <w:lvlText w:val="%1."/>
      <w:lvlJc w:val="left"/>
      <w:pPr>
        <w:tabs>
          <w:tab w:val="num" w:pos="1065"/>
        </w:tabs>
        <w:ind w:left="1065" w:hanging="705"/>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32DC4FEB"/>
    <w:multiLevelType w:val="hybridMultilevel"/>
    <w:tmpl w:val="CA42D602"/>
    <w:lvl w:ilvl="0" w:tplc="0C9E652C">
      <w:start w:val="1"/>
      <w:numFmt w:val="upperRoman"/>
      <w:lvlText w:val="%1."/>
      <w:lvlJc w:val="left"/>
      <w:pPr>
        <w:ind w:left="1080" w:hanging="72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42A1571A"/>
    <w:multiLevelType w:val="hybridMultilevel"/>
    <w:tmpl w:val="D750A45A"/>
    <w:lvl w:ilvl="0" w:tplc="D8EA2CF0">
      <w:start w:val="1"/>
      <w:numFmt w:val="decimal"/>
      <w:lvlText w:val="%1."/>
      <w:lvlJc w:val="left"/>
      <w:pPr>
        <w:tabs>
          <w:tab w:val="num" w:pos="1065"/>
        </w:tabs>
        <w:ind w:left="1065" w:hanging="705"/>
      </w:pPr>
      <w:rPr>
        <w:rFonts w:ascii="Times New Roman" w:hAnsi="Times New Roman" w:cs="Times New Roman" w:hint="default"/>
      </w:rPr>
    </w:lvl>
    <w:lvl w:ilvl="1" w:tplc="924855CC">
      <w:start w:val="1"/>
      <w:numFmt w:val="lowerRoman"/>
      <w:lvlText w:val="%2)"/>
      <w:lvlJc w:val="left"/>
      <w:pPr>
        <w:tabs>
          <w:tab w:val="num" w:pos="1800"/>
        </w:tabs>
        <w:ind w:left="1800" w:hanging="720"/>
      </w:pPr>
      <w:rPr>
        <w:rFonts w:ascii="Times New Roman" w:hAnsi="Times New Roman" w:cs="Times New Roman" w:hint="default"/>
        <w:b w:val="0"/>
        <w:bCs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5FC60297"/>
    <w:multiLevelType w:val="hybridMultilevel"/>
    <w:tmpl w:val="2A3C858A"/>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7">
    <w:nsid w:val="6F0E2FB3"/>
    <w:multiLevelType w:val="hybridMultilevel"/>
    <w:tmpl w:val="6E72759C"/>
    <w:lvl w:ilvl="0" w:tplc="0415000F">
      <w:start w:val="1"/>
      <w:numFmt w:val="decimal"/>
      <w:lvlText w:val="%1."/>
      <w:lvlJc w:val="left"/>
      <w:pPr>
        <w:tabs>
          <w:tab w:val="num" w:pos="720"/>
        </w:tabs>
        <w:ind w:left="720" w:hanging="360"/>
      </w:pPr>
      <w:rPr>
        <w:rFonts w:ascii="Times New Roman" w:hAnsi="Times New Roman" w:cs="Times New Roman" w:hint="default"/>
      </w:rPr>
    </w:lvl>
    <w:lvl w:ilvl="1" w:tplc="7F264C28">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7C784C7A"/>
    <w:multiLevelType w:val="hybridMultilevel"/>
    <w:tmpl w:val="1B6EB54E"/>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0"/>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7A1"/>
    <w:rsid w:val="007F67A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2" w:unhideWhenUsed="0"/>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ind w:right="-110"/>
      <w:outlineLvl w:val="0"/>
    </w:pPr>
    <w:rPr>
      <w:b/>
      <w:bCs/>
    </w:rPr>
  </w:style>
  <w:style w:type="paragraph" w:styleId="Heading2">
    <w:name w:val="heading 2"/>
    <w:basedOn w:val="Normal"/>
    <w:next w:val="Normal"/>
    <w:link w:val="Heading2Char"/>
    <w:uiPriority w:val="99"/>
    <w:qFormat/>
    <w:pPr>
      <w:keepNext/>
      <w:tabs>
        <w:tab w:val="left" w:pos="5846"/>
      </w:tabs>
      <w:outlineLvl w:val="1"/>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paragraph" w:styleId="FootnoteText">
    <w:name w:val="footnote text"/>
    <w:basedOn w:val="Normal"/>
    <w:link w:val="FootnoteTextChar"/>
    <w:uiPriority w:val="99"/>
    <w:rPr>
      <w:rFonts w:ascii="Times" w:hAnsi="Times" w:cs="Times"/>
    </w:rPr>
  </w:style>
  <w:style w:type="character" w:customStyle="1" w:styleId="FootnoteTextChar">
    <w:name w:val="Footnote Text Char"/>
    <w:basedOn w:val="DefaultParagraphFont"/>
    <w:link w:val="FootnoteText"/>
    <w:uiPriority w:val="99"/>
    <w:rPr>
      <w:rFonts w:ascii="Times" w:hAnsi="Times" w:cs="Times"/>
      <w:sz w:val="24"/>
      <w:szCs w:val="24"/>
      <w:lang w:eastAsia="pl-PL"/>
    </w:rPr>
  </w:style>
  <w:style w:type="paragraph" w:styleId="BodyText">
    <w:name w:val="Body Text"/>
    <w:basedOn w:val="Normal"/>
    <w:link w:val="BodyTextChar"/>
    <w:uiPriority w:val="99"/>
    <w:pPr>
      <w:spacing w:after="120" w:line="256" w:lineRule="auto"/>
    </w:pPr>
    <w:rPr>
      <w:rFonts w:ascii="Calibri" w:hAnsi="Calibri" w:cs="Calibri"/>
      <w:sz w:val="22"/>
      <w:szCs w:val="22"/>
      <w:lang w:eastAsia="en-US"/>
    </w:rPr>
  </w:style>
  <w:style w:type="character" w:customStyle="1" w:styleId="BodyTextChar">
    <w:name w:val="Body Text Char"/>
    <w:basedOn w:val="DefaultParagraphFont"/>
    <w:link w:val="BodyText"/>
    <w:uiPriority w:val="99"/>
    <w:rPr>
      <w:rFonts w:ascii="Times New Roman" w:hAnsi="Times New Roman" w:cs="Times New Roman"/>
    </w:rPr>
  </w:style>
  <w:style w:type="paragraph" w:styleId="BodyTextIndent">
    <w:name w:val="Body Text Indent"/>
    <w:basedOn w:val="Normal"/>
    <w:link w:val="BodyTextIndentChar"/>
    <w:uiPriority w:val="99"/>
    <w:pPr>
      <w:spacing w:after="120"/>
      <w:ind w:left="283"/>
    </w:pPr>
    <w:rPr>
      <w:rFonts w:cs="Times New Roman"/>
    </w:r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lang w:eastAsia="pl-PL"/>
    </w:rPr>
  </w:style>
  <w:style w:type="paragraph" w:styleId="BodyText2">
    <w:name w:val="Body Text 2"/>
    <w:basedOn w:val="Normal"/>
    <w:link w:val="BodyText2Char"/>
    <w:uiPriority w:val="99"/>
    <w:rPr>
      <w:rFonts w:cs="Times New Roman"/>
      <w:color w:val="000000"/>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pPr>
      <w:spacing w:after="160" w:line="256" w:lineRule="auto"/>
      <w:ind w:left="360" w:firstLine="360"/>
    </w:pPr>
    <w:rPr>
      <w:rFonts w:ascii="Calibri" w:hAnsi="Calibri" w:cs="Calibri"/>
      <w:sz w:val="22"/>
      <w:szCs w:val="22"/>
      <w:lang w:eastAsia="en-US"/>
    </w:rPr>
  </w:style>
  <w:style w:type="character" w:customStyle="1" w:styleId="BodyTextFirstIndent2Char">
    <w:name w:val="Body Text First Indent 2 Char"/>
    <w:basedOn w:val="BodyTextIndentChar"/>
    <w:link w:val="BodyTextFirstIndent2"/>
    <w:uiPriority w:val="99"/>
  </w:style>
  <w:style w:type="paragraph" w:styleId="ListParagraph">
    <w:name w:val="List Paragraph"/>
    <w:basedOn w:val="Normal"/>
    <w:uiPriority w:val="99"/>
    <w:qFormat/>
    <w:pPr>
      <w:ind w:left="720"/>
    </w:pPr>
    <w:rPr>
      <w:rFonts w:cs="Times New Roman"/>
    </w:rPr>
  </w:style>
  <w:style w:type="paragraph" w:customStyle="1" w:styleId="OZNZACZNIKAwskazanienrzacznika">
    <w:name w:val="OZN_ZAŁĄCZNIKA – wskazanie nr załącznika"/>
    <w:basedOn w:val="Normal"/>
    <w:uiPriority w:val="99"/>
    <w:pPr>
      <w:keepNext/>
      <w:spacing w:line="360" w:lineRule="auto"/>
      <w:jc w:val="right"/>
    </w:pPr>
    <w:rPr>
      <w:rFonts w:ascii="Arial" w:hAnsi="Arial" w:cs="Arial"/>
      <w:b/>
      <w:bCs/>
    </w:rPr>
  </w:style>
  <w:style w:type="paragraph" w:customStyle="1" w:styleId="TEKSTZacznikido">
    <w:name w:val="TEKST&quot;Załącznik(i) do ...&quot;"/>
    <w:uiPriority w:val="99"/>
    <w:pPr>
      <w:keepNext/>
      <w:spacing w:after="240"/>
      <w:ind w:left="5670"/>
    </w:pPr>
    <w:rPr>
      <w:rFonts w:ascii="Arial" w:hAnsi="Arial" w:cs="Arial"/>
      <w:sz w:val="24"/>
      <w:szCs w:val="24"/>
    </w:rPr>
  </w:style>
  <w:style w:type="paragraph" w:customStyle="1" w:styleId="OBJANIENIA">
    <w:name w:val="OBJAŚNIENIA"/>
    <w:basedOn w:val="Normal"/>
    <w:uiPriority w:val="99"/>
    <w:pPr>
      <w:tabs>
        <w:tab w:val="left" w:pos="227"/>
      </w:tabs>
      <w:autoSpaceDE w:val="0"/>
      <w:autoSpaceDN w:val="0"/>
      <w:spacing w:before="60" w:line="160" w:lineRule="exact"/>
      <w:ind w:left="357" w:hanging="357"/>
    </w:pPr>
    <w:rPr>
      <w:rFonts w:ascii="Arial" w:hAnsi="Arial" w:cs="Arial"/>
      <w:i/>
      <w:iCs/>
      <w:sz w:val="16"/>
      <w:szCs w:val="16"/>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uiPriority w:val="99"/>
    <w:rPr>
      <w:rFonts w:ascii="Segoe UI" w:hAnsi="Segoe UI" w:cs="Segoe UI"/>
      <w:sz w:val="18"/>
      <w:szCs w:val="18"/>
    </w:rPr>
  </w:style>
  <w:style w:type="paragraph" w:customStyle="1" w:styleId="Default">
    <w:name w:val="Default"/>
    <w:uiPriority w:val="99"/>
    <w:pPr>
      <w:widowControl w:val="0"/>
      <w:suppressAutoHyphens/>
      <w:spacing w:after="200" w:line="276" w:lineRule="auto"/>
    </w:pPr>
    <w:rPr>
      <w:rFonts w:ascii="Calibri" w:hAnsi="Calibri" w:cs="Calibri"/>
      <w:kern w:val="1"/>
      <w:lang w:eastAsia="ar-SA"/>
    </w:rPr>
  </w:style>
  <w:style w:type="character" w:styleId="Hyperlink">
    <w:name w:val="Hyperlink"/>
    <w:basedOn w:val="DefaultParagraphFont"/>
    <w:uiPriority w:val="99"/>
    <w:rPr>
      <w:rFonts w:ascii="Times New Roman" w:hAnsi="Times New Roman" w:cs="Times New Roman"/>
      <w:color w:val="0000FF"/>
      <w:u w:val="single"/>
    </w:rPr>
  </w:style>
  <w:style w:type="paragraph" w:styleId="NormalWeb">
    <w:name w:val="Normal (Web)"/>
    <w:basedOn w:val="Normal"/>
    <w:uiPriority w:val="99"/>
    <w:pPr>
      <w:spacing w:before="100" w:beforeAutospacing="1" w:after="100" w:afterAutospacing="1"/>
    </w:pPr>
    <w:rPr>
      <w:rFonts w:cs="Times New Roman"/>
    </w:rPr>
  </w:style>
  <w:style w:type="paragraph" w:customStyle="1" w:styleId="KOMENTARZ">
    <w:name w:val="KOMENTARZ"/>
    <w:basedOn w:val="Normal"/>
    <w:uiPriority w:val="99"/>
    <w:pPr>
      <w:spacing w:before="20"/>
    </w:pPr>
    <w:rPr>
      <w:rFonts w:ascii="Arial" w:hAnsi="Arial" w:cs="Arial"/>
      <w:b/>
      <w:bCs/>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IntenseQuote">
    <w:name w:val="Intense Quote"/>
    <w:basedOn w:val="Normal"/>
    <w:next w:val="Normal"/>
    <w:link w:val="IntenseQuoteChar"/>
    <w:uiPriority w:val="99"/>
    <w:qFormat/>
    <w:pPr>
      <w:pBdr>
        <w:top w:val="single" w:sz="4" w:space="10" w:color="auto"/>
        <w:bottom w:val="single" w:sz="4" w:space="10" w:color="auto"/>
      </w:pBdr>
      <w:spacing w:before="360" w:after="360" w:line="259" w:lineRule="auto"/>
      <w:ind w:left="864" w:right="864"/>
      <w:jc w:val="center"/>
    </w:pPr>
    <w:rPr>
      <w:rFonts w:ascii="Aptos" w:hAnsi="Aptos" w:cs="Aptos"/>
      <w:i/>
      <w:iCs/>
      <w:kern w:val="2"/>
      <w:sz w:val="22"/>
      <w:szCs w:val="22"/>
      <w:lang w:eastAsia="en-US"/>
    </w:rPr>
  </w:style>
  <w:style w:type="character" w:customStyle="1" w:styleId="IntenseQuoteChar">
    <w:name w:val="Intense Quote Char"/>
    <w:basedOn w:val="DefaultParagraphFont"/>
    <w:link w:val="IntenseQuote"/>
    <w:uiPriority w:val="99"/>
    <w:rPr>
      <w:rFonts w:ascii="Times New Roman" w:hAnsi="Times New Roman" w:cs="Times New Roman"/>
      <w:b/>
      <w:bCs/>
      <w:i/>
      <w:iCs/>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ddyzm.media.pl" TargetMode="External"/><Relationship Id="rId3" Type="http://schemas.openxmlformats.org/officeDocument/2006/relationships/settings" Target="settings.xml"/><Relationship Id="rId7" Type="http://schemas.openxmlformats.org/officeDocument/2006/relationships/hyperlink" Target="http://www.buddyz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gatybud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8</Pages>
  <Words>1681</Words>
  <Characters>9586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c:title>
  <dc:subject/>
  <dc:creator>Mączewska Martyna  (DLPC)</dc:creator>
  <cp:keywords/>
  <dc:description/>
  <cp:lastModifiedBy>fractal</cp:lastModifiedBy>
  <cp:revision>41</cp:revision>
  <dcterms:created xsi:type="dcterms:W3CDTF">2025-11-20T13:38:00Z</dcterms:created>
  <dcterms:modified xsi:type="dcterms:W3CDTF">2025-11-25T19:17:00Z</dcterms:modified>
</cp:coreProperties>
</file>